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E8D34E" w14:textId="1DB843AE" w:rsidR="00DB0158" w:rsidRPr="008F03E0" w:rsidRDefault="00DB0158" w:rsidP="00DB0158">
      <w:pPr>
        <w:tabs>
          <w:tab w:val="left" w:pos="-1701"/>
        </w:tabs>
        <w:autoSpaceDE w:val="0"/>
        <w:autoSpaceDN w:val="0"/>
        <w:adjustRightInd w:val="0"/>
        <w:jc w:val="both"/>
        <w:rPr>
          <w:rFonts w:ascii="Cambria" w:hAnsi="Cambria" w:cs="Consolas"/>
          <w:b/>
          <w:bCs/>
          <w:sz w:val="28"/>
          <w:szCs w:val="28"/>
        </w:rPr>
      </w:pPr>
      <w:bookmarkStart w:id="0" w:name="_Hlk55853632"/>
      <w:r w:rsidRPr="008F03E0">
        <w:rPr>
          <w:rFonts w:ascii="Cambria" w:hAnsi="Cambria" w:cs="Consolas"/>
          <w:b/>
          <w:bCs/>
          <w:sz w:val="28"/>
          <w:szCs w:val="28"/>
        </w:rPr>
        <w:t>CONTRATO Nº</w:t>
      </w:r>
      <w:r w:rsidR="001160FC" w:rsidRPr="008F03E0">
        <w:rPr>
          <w:rFonts w:ascii="Cambria" w:hAnsi="Cambria" w:cs="Consolas"/>
          <w:b/>
          <w:bCs/>
          <w:sz w:val="28"/>
          <w:szCs w:val="28"/>
        </w:rPr>
        <w:t xml:space="preserve"> 041/2021</w:t>
      </w:r>
    </w:p>
    <w:p w14:paraId="6FFF1513"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27D86D85" w14:textId="07CA91C6" w:rsidR="00DB0158" w:rsidRPr="008F03E0" w:rsidRDefault="00DB0158" w:rsidP="00DB0158">
      <w:pPr>
        <w:tabs>
          <w:tab w:val="left" w:pos="-1701"/>
        </w:tabs>
        <w:autoSpaceDE w:val="0"/>
        <w:autoSpaceDN w:val="0"/>
        <w:adjustRightInd w:val="0"/>
        <w:ind w:left="4536"/>
        <w:jc w:val="both"/>
        <w:rPr>
          <w:rFonts w:ascii="Cambria" w:hAnsi="Cambria" w:cs="Consolas"/>
          <w:b/>
          <w:sz w:val="28"/>
          <w:szCs w:val="28"/>
        </w:rPr>
      </w:pPr>
      <w:r w:rsidRPr="008F03E0">
        <w:rPr>
          <w:rFonts w:ascii="Cambria" w:hAnsi="Cambria" w:cs="Consolas"/>
          <w:b/>
          <w:sz w:val="28"/>
          <w:szCs w:val="28"/>
        </w:rPr>
        <w:t xml:space="preserve">CONTRATO QUE ENTRE SI CELEBRAM O MUNICÍPIO DE </w:t>
      </w:r>
      <w:r w:rsidR="00083AB7" w:rsidRPr="008F03E0">
        <w:rPr>
          <w:rFonts w:ascii="Cambria" w:hAnsi="Cambria" w:cs="Consolas"/>
          <w:b/>
          <w:sz w:val="28"/>
          <w:szCs w:val="28"/>
        </w:rPr>
        <w:t>IARAS</w:t>
      </w:r>
      <w:r w:rsidR="001160FC" w:rsidRPr="008F03E0">
        <w:rPr>
          <w:rFonts w:ascii="Cambria" w:hAnsi="Cambria" w:cs="Consolas"/>
          <w:b/>
          <w:sz w:val="28"/>
          <w:szCs w:val="28"/>
        </w:rPr>
        <w:t xml:space="preserve"> E A </w:t>
      </w:r>
      <w:r w:rsidR="008F03E0" w:rsidRPr="008F03E0">
        <w:rPr>
          <w:rFonts w:asciiTheme="majorHAnsi" w:hAnsiTheme="majorHAnsi" w:cs="Consolas"/>
          <w:b/>
          <w:sz w:val="28"/>
          <w:szCs w:val="28"/>
        </w:rPr>
        <w:t>EMPRESA LDA COMERCIO DE VESTUÁRIO E SERVIÇOS – EIRELI</w:t>
      </w:r>
      <w:r w:rsidRPr="008F03E0">
        <w:rPr>
          <w:rFonts w:ascii="Cambria" w:hAnsi="Cambria" w:cs="Consolas"/>
          <w:b/>
          <w:sz w:val="28"/>
          <w:szCs w:val="28"/>
        </w:rPr>
        <w:t xml:space="preserve"> (EM RECUPERAÇÃO JUDICIAL/EXTRAJUDICIAL, QUANDO FOR O CASO) </w:t>
      </w:r>
      <w:r w:rsidR="00483E4E" w:rsidRPr="008F03E0">
        <w:rPr>
          <w:rFonts w:ascii="Cambria" w:hAnsi="Cambria" w:cs="Consolas"/>
          <w:b/>
          <w:sz w:val="28"/>
          <w:szCs w:val="28"/>
        </w:rPr>
        <w:t xml:space="preserve">PARA </w:t>
      </w:r>
      <w:r w:rsidR="00483E4E" w:rsidRPr="008F03E0">
        <w:rPr>
          <w:rFonts w:ascii="Cambria" w:eastAsia="MS Mincho" w:hAnsi="Cambria" w:cs="Consolas"/>
          <w:b/>
          <w:sz w:val="28"/>
          <w:szCs w:val="28"/>
        </w:rPr>
        <w:t>A AQUISIÇÃO DE KIT DE MATERIAL ESCOLAR, PARA A SECRETARIA DE EDUCAÇÃO</w:t>
      </w:r>
      <w:r w:rsidR="00483E4E" w:rsidRPr="008F03E0">
        <w:rPr>
          <w:rFonts w:ascii="Cambria" w:hAnsi="Cambria"/>
          <w:b/>
          <w:sz w:val="28"/>
          <w:szCs w:val="28"/>
        </w:rPr>
        <w:t xml:space="preserve">, </w:t>
      </w:r>
      <w:r w:rsidR="00483E4E" w:rsidRPr="008F03E0">
        <w:rPr>
          <w:rFonts w:ascii="Cambria" w:hAnsi="Cambria" w:cs="Consolas"/>
          <w:b/>
          <w:sz w:val="28"/>
          <w:szCs w:val="28"/>
        </w:rPr>
        <w:t>CONFORME ESPECIFICAÇÕES CONSTANTES DO TERMO DE REFERÊNCIA, QUE INTEGRA ESTE EDITAL COMO ANEXO I.</w:t>
      </w:r>
    </w:p>
    <w:p w14:paraId="34EE4548" w14:textId="77777777" w:rsidR="00DB0158" w:rsidRPr="008F03E0" w:rsidRDefault="00DB0158" w:rsidP="00DB0158">
      <w:pPr>
        <w:pStyle w:val="Default"/>
        <w:tabs>
          <w:tab w:val="left" w:pos="-1701"/>
        </w:tabs>
        <w:jc w:val="both"/>
        <w:rPr>
          <w:rFonts w:ascii="Cambria" w:hAnsi="Cambria" w:cs="Consolas"/>
          <w:b/>
          <w:bCs/>
          <w:color w:val="auto"/>
          <w:sz w:val="28"/>
          <w:szCs w:val="28"/>
        </w:rPr>
      </w:pPr>
    </w:p>
    <w:p w14:paraId="33E4BD50" w14:textId="486860CB" w:rsidR="00DB0158" w:rsidRPr="008F03E0" w:rsidRDefault="00DB0158" w:rsidP="00DB0158">
      <w:pPr>
        <w:tabs>
          <w:tab w:val="left" w:pos="-1701"/>
        </w:tabs>
        <w:autoSpaceDE w:val="0"/>
        <w:autoSpaceDN w:val="0"/>
        <w:adjustRightInd w:val="0"/>
        <w:jc w:val="right"/>
        <w:rPr>
          <w:rFonts w:ascii="Cambria" w:hAnsi="Cambria" w:cs="Consolas"/>
          <w:b/>
          <w:bCs/>
          <w:sz w:val="28"/>
          <w:szCs w:val="28"/>
        </w:rPr>
      </w:pPr>
      <w:r w:rsidRPr="008F03E0">
        <w:rPr>
          <w:rFonts w:ascii="Cambria" w:hAnsi="Cambria" w:cs="Consolas"/>
          <w:b/>
          <w:bCs/>
          <w:sz w:val="28"/>
          <w:szCs w:val="28"/>
        </w:rPr>
        <w:t>PREGÃO (PRESENCIAL) N° 0</w:t>
      </w:r>
      <w:r w:rsidR="00483E4E" w:rsidRPr="008F03E0">
        <w:rPr>
          <w:rFonts w:ascii="Cambria" w:hAnsi="Cambria" w:cs="Consolas"/>
          <w:b/>
          <w:bCs/>
          <w:sz w:val="28"/>
          <w:szCs w:val="28"/>
        </w:rPr>
        <w:t>32</w:t>
      </w:r>
      <w:r w:rsidRPr="008F03E0">
        <w:rPr>
          <w:rFonts w:ascii="Cambria" w:hAnsi="Cambria" w:cs="Consolas"/>
          <w:b/>
          <w:bCs/>
          <w:sz w:val="28"/>
          <w:szCs w:val="28"/>
        </w:rPr>
        <w:t>/2021</w:t>
      </w:r>
    </w:p>
    <w:p w14:paraId="693F7DF4" w14:textId="2BA8DFEF" w:rsidR="00DB0158" w:rsidRPr="008F03E0" w:rsidRDefault="00DB0158" w:rsidP="00DB0158">
      <w:pPr>
        <w:tabs>
          <w:tab w:val="left" w:pos="-1701"/>
        </w:tabs>
        <w:autoSpaceDE w:val="0"/>
        <w:autoSpaceDN w:val="0"/>
        <w:adjustRightInd w:val="0"/>
        <w:jc w:val="right"/>
        <w:rPr>
          <w:rFonts w:ascii="Cambria" w:hAnsi="Cambria" w:cs="Consolas"/>
          <w:b/>
          <w:bCs/>
          <w:sz w:val="28"/>
          <w:szCs w:val="28"/>
        </w:rPr>
      </w:pPr>
      <w:r w:rsidRPr="008F03E0">
        <w:rPr>
          <w:rFonts w:ascii="Cambria" w:hAnsi="Cambria" w:cs="Consolas"/>
          <w:b/>
          <w:bCs/>
          <w:sz w:val="28"/>
          <w:szCs w:val="28"/>
        </w:rPr>
        <w:t>PROCESSO N° 0</w:t>
      </w:r>
      <w:r w:rsidR="00483E4E" w:rsidRPr="008F03E0">
        <w:rPr>
          <w:rFonts w:ascii="Cambria" w:hAnsi="Cambria" w:cs="Consolas"/>
          <w:b/>
          <w:bCs/>
          <w:sz w:val="28"/>
          <w:szCs w:val="28"/>
        </w:rPr>
        <w:t>82</w:t>
      </w:r>
      <w:r w:rsidRPr="008F03E0">
        <w:rPr>
          <w:rFonts w:ascii="Cambria" w:hAnsi="Cambria" w:cs="Consolas"/>
          <w:b/>
          <w:bCs/>
          <w:sz w:val="28"/>
          <w:szCs w:val="28"/>
        </w:rPr>
        <w:t>/2021</w:t>
      </w:r>
    </w:p>
    <w:p w14:paraId="43CFD5F4" w14:textId="6DBB973C" w:rsidR="00DB0158" w:rsidRPr="008F03E0" w:rsidRDefault="00DB0158" w:rsidP="00DB0158">
      <w:pPr>
        <w:pStyle w:val="Default"/>
        <w:tabs>
          <w:tab w:val="left" w:pos="-1701"/>
        </w:tabs>
        <w:jc w:val="both"/>
        <w:rPr>
          <w:rFonts w:ascii="Cambria" w:hAnsi="Cambria" w:cs="Consolas"/>
          <w:b/>
          <w:bCs/>
          <w:color w:val="auto"/>
          <w:sz w:val="28"/>
          <w:szCs w:val="28"/>
        </w:rPr>
      </w:pPr>
    </w:p>
    <w:p w14:paraId="174FC317" w14:textId="3C7EE8B4" w:rsidR="00DB0158" w:rsidRPr="008F03E0" w:rsidRDefault="00483E4E"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sz w:val="28"/>
          <w:szCs w:val="28"/>
        </w:rPr>
        <w:t xml:space="preserve">O </w:t>
      </w:r>
      <w:r w:rsidRPr="008F03E0">
        <w:rPr>
          <w:rFonts w:ascii="Cambria" w:hAnsi="Cambria" w:cs="Consolas"/>
          <w:b/>
          <w:bCs/>
          <w:sz w:val="28"/>
          <w:szCs w:val="28"/>
        </w:rPr>
        <w:t>MUNICÍPIO DE IARAS</w:t>
      </w:r>
      <w:r w:rsidRPr="008F03E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8F03E0">
        <w:rPr>
          <w:rFonts w:ascii="Cambria" w:hAnsi="Cambria" w:cs="Consolas"/>
          <w:b/>
          <w:bCs/>
          <w:sz w:val="28"/>
          <w:szCs w:val="28"/>
        </w:rPr>
        <w:t xml:space="preserve">SENHOR </w:t>
      </w:r>
      <w:r w:rsidRPr="008F03E0">
        <w:rPr>
          <w:rFonts w:ascii="Cambria" w:hAnsi="Cambria"/>
          <w:b/>
          <w:bCs/>
          <w:sz w:val="28"/>
          <w:szCs w:val="28"/>
        </w:rPr>
        <w:t>MARCOS JOSÉ ROSA</w:t>
      </w:r>
      <w:r w:rsidRPr="008F03E0">
        <w:rPr>
          <w:rFonts w:ascii="Cambria" w:hAnsi="Cambria" w:cs="Consolas"/>
          <w:sz w:val="28"/>
          <w:szCs w:val="28"/>
        </w:rPr>
        <w:t xml:space="preserve">, portador da cédula de identidade RG nº </w:t>
      </w:r>
      <w:r w:rsidRPr="008F03E0">
        <w:rPr>
          <w:rFonts w:ascii="Cambria" w:hAnsi="Cambria"/>
          <w:sz w:val="28"/>
          <w:szCs w:val="28"/>
        </w:rPr>
        <w:t>27.003.578-3</w:t>
      </w:r>
      <w:r w:rsidRPr="008F03E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8F03E0">
        <w:rPr>
          <w:rFonts w:ascii="Cambria" w:hAnsi="Cambria"/>
          <w:sz w:val="28"/>
          <w:szCs w:val="28"/>
        </w:rPr>
        <w:t>190.948.948-40</w:t>
      </w:r>
      <w:r w:rsidR="00DB0158" w:rsidRPr="008F03E0">
        <w:rPr>
          <w:rFonts w:ascii="Cambria" w:hAnsi="Cambria" w:cs="Consolas"/>
          <w:sz w:val="28"/>
          <w:szCs w:val="28"/>
        </w:rPr>
        <w:t xml:space="preserve">, de ora em diante designado </w:t>
      </w:r>
      <w:r w:rsidR="00DB0158" w:rsidRPr="008F03E0">
        <w:rPr>
          <w:rFonts w:ascii="Cambria" w:hAnsi="Cambria" w:cs="Consolas"/>
          <w:b/>
          <w:sz w:val="28"/>
          <w:szCs w:val="28"/>
        </w:rPr>
        <w:t>CONTRATANTE</w:t>
      </w:r>
      <w:r w:rsidR="00DB0158" w:rsidRPr="008F03E0">
        <w:rPr>
          <w:rFonts w:ascii="Cambria" w:hAnsi="Cambria" w:cs="Consolas"/>
          <w:sz w:val="28"/>
          <w:szCs w:val="28"/>
        </w:rPr>
        <w:t xml:space="preserve">, e a </w:t>
      </w:r>
      <w:r w:rsidR="008F03E0" w:rsidRPr="008F03E0">
        <w:rPr>
          <w:rFonts w:asciiTheme="majorHAnsi" w:hAnsiTheme="majorHAnsi" w:cs="Consolas"/>
          <w:b/>
          <w:sz w:val="28"/>
          <w:szCs w:val="28"/>
        </w:rPr>
        <w:t>EMPRESA LDA COMERCIO DE VESTUÁRIO E SERVIÇOS – EIRELI</w:t>
      </w:r>
      <w:r w:rsidR="00DB0158" w:rsidRPr="008F03E0">
        <w:rPr>
          <w:rFonts w:ascii="Cambria" w:hAnsi="Cambria" w:cs="Consolas"/>
          <w:sz w:val="28"/>
          <w:szCs w:val="28"/>
        </w:rPr>
        <w:t xml:space="preserve">, inscrita no </w:t>
      </w:r>
      <w:r w:rsidR="008F03E0" w:rsidRPr="008F03E0">
        <w:rPr>
          <w:rFonts w:asciiTheme="majorHAnsi" w:hAnsiTheme="majorHAnsi" w:cs="Consolas"/>
          <w:bCs/>
          <w:sz w:val="28"/>
          <w:szCs w:val="28"/>
        </w:rPr>
        <w:t>CNPJ nº 07.722.610/0001-48,</w:t>
      </w:r>
      <w:r w:rsidR="008F03E0" w:rsidRPr="008F03E0">
        <w:rPr>
          <w:rFonts w:asciiTheme="majorHAnsi" w:hAnsiTheme="majorHAnsi" w:cs="Consolas"/>
          <w:b/>
          <w:bCs/>
          <w:sz w:val="28"/>
          <w:szCs w:val="28"/>
        </w:rPr>
        <w:t xml:space="preserve"> </w:t>
      </w:r>
      <w:r w:rsidR="008F03E0" w:rsidRPr="008F03E0">
        <w:rPr>
          <w:rFonts w:asciiTheme="majorHAnsi" w:hAnsiTheme="majorHAnsi" w:cs="Consolas"/>
          <w:bCs/>
          <w:sz w:val="28"/>
          <w:szCs w:val="28"/>
        </w:rPr>
        <w:t>com sede na A</w:t>
      </w:r>
      <w:r w:rsidR="008F03E0" w:rsidRPr="008F03E0">
        <w:rPr>
          <w:rFonts w:asciiTheme="majorHAnsi" w:hAnsiTheme="majorHAnsi" w:cs="Arial"/>
          <w:bCs/>
          <w:sz w:val="28"/>
          <w:szCs w:val="28"/>
          <w:shd w:val="clear" w:color="auto" w:fill="FFFFFF"/>
        </w:rPr>
        <w:t>v. Eng. Armando de Arruda Pereira</w:t>
      </w:r>
      <w:r w:rsidR="008F03E0" w:rsidRPr="008F03E0">
        <w:rPr>
          <w:rFonts w:asciiTheme="majorHAnsi" w:hAnsiTheme="majorHAnsi" w:cs="Arial"/>
          <w:b/>
          <w:bCs/>
          <w:sz w:val="28"/>
          <w:szCs w:val="28"/>
          <w:shd w:val="clear" w:color="auto" w:fill="FFFFFF"/>
        </w:rPr>
        <w:t xml:space="preserve"> </w:t>
      </w:r>
      <w:r w:rsidR="008F03E0" w:rsidRPr="008F03E0">
        <w:rPr>
          <w:rFonts w:asciiTheme="majorHAnsi" w:hAnsiTheme="majorHAnsi" w:cs="Consolas"/>
          <w:bCs/>
          <w:sz w:val="28"/>
          <w:szCs w:val="28"/>
        </w:rPr>
        <w:t>nº 1846  – Bairro</w:t>
      </w:r>
      <w:r w:rsidR="008F03E0" w:rsidRPr="008F03E0">
        <w:rPr>
          <w:rFonts w:asciiTheme="majorHAnsi" w:hAnsiTheme="majorHAnsi" w:cs="Arial"/>
          <w:b/>
          <w:bCs/>
          <w:sz w:val="28"/>
          <w:szCs w:val="28"/>
          <w:shd w:val="clear" w:color="auto" w:fill="FFFFFF"/>
        </w:rPr>
        <w:t xml:space="preserve"> </w:t>
      </w:r>
      <w:r w:rsidR="008F03E0" w:rsidRPr="008F03E0">
        <w:rPr>
          <w:rFonts w:asciiTheme="majorHAnsi" w:hAnsiTheme="majorHAnsi" w:cs="Arial"/>
          <w:bCs/>
          <w:sz w:val="28"/>
          <w:szCs w:val="28"/>
          <w:shd w:val="clear" w:color="auto" w:fill="FFFFFF"/>
        </w:rPr>
        <w:t>Jabaquara</w:t>
      </w:r>
      <w:r w:rsidR="008F03E0" w:rsidRPr="008F03E0">
        <w:rPr>
          <w:rFonts w:asciiTheme="majorHAnsi" w:hAnsiTheme="majorHAnsi" w:cs="Consolas"/>
          <w:bCs/>
          <w:sz w:val="28"/>
          <w:szCs w:val="28"/>
        </w:rPr>
        <w:t xml:space="preserve"> – CEP</w:t>
      </w:r>
      <w:r w:rsidR="008F03E0" w:rsidRPr="008F03E0">
        <w:rPr>
          <w:rFonts w:asciiTheme="majorHAnsi" w:hAnsiTheme="majorHAnsi"/>
          <w:sz w:val="28"/>
          <w:szCs w:val="28"/>
        </w:rPr>
        <w:t xml:space="preserve"> </w:t>
      </w:r>
      <w:r w:rsidR="008F03E0" w:rsidRPr="008F03E0">
        <w:rPr>
          <w:rFonts w:asciiTheme="majorHAnsi" w:hAnsiTheme="majorHAnsi" w:cs="Arial"/>
          <w:bCs/>
          <w:sz w:val="28"/>
          <w:szCs w:val="28"/>
          <w:shd w:val="clear" w:color="auto" w:fill="FFFFFF"/>
        </w:rPr>
        <w:t xml:space="preserve">04.308-001 – </w:t>
      </w:r>
      <w:r w:rsidR="008F03E0" w:rsidRPr="008F03E0">
        <w:rPr>
          <w:rFonts w:asciiTheme="majorHAnsi" w:hAnsiTheme="majorHAnsi" w:cs="Consolas"/>
          <w:bCs/>
          <w:sz w:val="28"/>
          <w:szCs w:val="28"/>
        </w:rPr>
        <w:t>São Paulo – SP</w:t>
      </w:r>
      <w:r w:rsidR="00DC27E9" w:rsidRPr="008F03E0">
        <w:rPr>
          <w:rFonts w:asciiTheme="majorHAnsi" w:hAnsiTheme="majorHAnsi" w:cs="Consolas"/>
          <w:bCs/>
          <w:sz w:val="28"/>
          <w:szCs w:val="28"/>
        </w:rPr>
        <w:t xml:space="preserve"> </w:t>
      </w:r>
      <w:r w:rsidR="00DC27E9" w:rsidRPr="008F03E0">
        <w:rPr>
          <w:rFonts w:ascii="Cambria" w:hAnsi="Cambria"/>
          <w:sz w:val="28"/>
          <w:szCs w:val="28"/>
        </w:rPr>
        <w:t xml:space="preserve">– </w:t>
      </w:r>
      <w:r w:rsidR="00DC27E9" w:rsidRPr="008F03E0">
        <w:rPr>
          <w:rFonts w:asciiTheme="majorHAnsi" w:hAnsiTheme="majorHAnsi"/>
          <w:sz w:val="28"/>
          <w:szCs w:val="28"/>
        </w:rPr>
        <w:t>Fone (0XX11)</w:t>
      </w:r>
      <w:r w:rsidR="00DC27E9" w:rsidRPr="008F03E0">
        <w:rPr>
          <w:rFonts w:asciiTheme="majorHAnsi" w:hAnsiTheme="majorHAnsi" w:cs="Tahoma"/>
          <w:color w:val="201F1E"/>
          <w:sz w:val="28"/>
          <w:szCs w:val="28"/>
          <w:shd w:val="clear" w:color="auto" w:fill="FFFFFF"/>
        </w:rPr>
        <w:t xml:space="preserve"> 99491-6905</w:t>
      </w:r>
      <w:r w:rsidR="00DC27E9" w:rsidRPr="008F03E0">
        <w:rPr>
          <w:rFonts w:asciiTheme="majorHAnsi" w:hAnsiTheme="majorHAnsi"/>
          <w:sz w:val="28"/>
          <w:szCs w:val="28"/>
        </w:rPr>
        <w:t xml:space="preserve"> – E-mail:</w:t>
      </w:r>
      <w:r w:rsidR="008F03E0" w:rsidRPr="008F03E0">
        <w:rPr>
          <w:rFonts w:asciiTheme="majorHAnsi" w:hAnsiTheme="majorHAnsi"/>
          <w:sz w:val="28"/>
          <w:szCs w:val="28"/>
        </w:rPr>
        <w:t xml:space="preserve"> </w:t>
      </w:r>
      <w:r w:rsidR="00DC27E9" w:rsidRPr="008F03E0">
        <w:rPr>
          <w:rFonts w:asciiTheme="majorHAnsi" w:hAnsiTheme="majorHAnsi"/>
          <w:sz w:val="28"/>
          <w:szCs w:val="28"/>
        </w:rPr>
        <w:t>ldacomercialsp@gmail.com</w:t>
      </w:r>
      <w:r w:rsidR="001160FC" w:rsidRPr="008F03E0">
        <w:rPr>
          <w:rFonts w:ascii="Cambria" w:hAnsi="Cambria" w:cs="Consolas"/>
          <w:sz w:val="28"/>
          <w:szCs w:val="28"/>
        </w:rPr>
        <w:t xml:space="preserve">, </w:t>
      </w:r>
      <w:r w:rsidR="00DB0158" w:rsidRPr="008F03E0">
        <w:rPr>
          <w:rFonts w:ascii="Cambria" w:hAnsi="Cambria" w:cs="Consolas"/>
          <w:sz w:val="28"/>
          <w:szCs w:val="28"/>
        </w:rPr>
        <w:t xml:space="preserve">representada </w:t>
      </w:r>
      <w:r w:rsidR="008F03E0" w:rsidRPr="008F03E0">
        <w:rPr>
          <w:rFonts w:ascii="Cambria" w:hAnsi="Cambria" w:cs="Consolas"/>
          <w:sz w:val="28"/>
          <w:szCs w:val="28"/>
        </w:rPr>
        <w:t xml:space="preserve">pela </w:t>
      </w:r>
      <w:r w:rsidR="008F03E0" w:rsidRPr="008F03E0">
        <w:rPr>
          <w:rFonts w:ascii="Cambria" w:hAnsi="Cambria" w:cs="Consolas"/>
          <w:b/>
          <w:bCs/>
          <w:sz w:val="28"/>
          <w:szCs w:val="28"/>
        </w:rPr>
        <w:t xml:space="preserve">SENHORA </w:t>
      </w:r>
      <w:r w:rsidR="001160FC" w:rsidRPr="008F03E0">
        <w:rPr>
          <w:rFonts w:ascii="Cambria" w:hAnsi="Cambria" w:cs="Consolas"/>
          <w:b/>
          <w:sz w:val="28"/>
          <w:szCs w:val="28"/>
        </w:rPr>
        <w:t>KATIA MARIA DA COSTA</w:t>
      </w:r>
      <w:r w:rsidR="001160FC" w:rsidRPr="008F03E0">
        <w:rPr>
          <w:rFonts w:ascii="Cambria" w:hAnsi="Cambria" w:cs="Consolas"/>
          <w:sz w:val="28"/>
          <w:szCs w:val="28"/>
        </w:rPr>
        <w:t xml:space="preserve">, </w:t>
      </w:r>
      <w:r w:rsidR="008F03E0" w:rsidRPr="008F03E0">
        <w:rPr>
          <w:rFonts w:asciiTheme="majorHAnsi" w:hAnsiTheme="majorHAnsi" w:cs="Consolas"/>
          <w:sz w:val="28"/>
          <w:szCs w:val="28"/>
        </w:rPr>
        <w:t xml:space="preserve">portadora da célula de identidade RG nº </w:t>
      </w:r>
      <w:r w:rsidR="008F03E0" w:rsidRPr="008F03E0">
        <w:rPr>
          <w:rFonts w:ascii="Cambria" w:hAnsi="Cambria" w:cs="Consolas"/>
          <w:sz w:val="28"/>
          <w:szCs w:val="28"/>
        </w:rPr>
        <w:t>44.146.686-2</w:t>
      </w:r>
      <w:r w:rsidR="008F03E0" w:rsidRPr="008F03E0">
        <w:rPr>
          <w:rFonts w:asciiTheme="majorHAnsi" w:hAnsiTheme="majorHAnsi" w:cs="Consolas"/>
          <w:sz w:val="28"/>
          <w:szCs w:val="28"/>
        </w:rPr>
        <w:t xml:space="preserve">, </w:t>
      </w:r>
      <w:bookmarkStart w:id="1" w:name="_GoBack"/>
      <w:r w:rsidR="008F03E0" w:rsidRPr="009730C2">
        <w:rPr>
          <w:rFonts w:asciiTheme="majorHAnsi" w:hAnsiTheme="majorHAnsi" w:cs="Consolas"/>
          <w:bCs/>
          <w:sz w:val="28"/>
          <w:szCs w:val="28"/>
        </w:rPr>
        <w:t xml:space="preserve">emitido pela Secretaria da Segurança Pública do Estado de São Paulo </w:t>
      </w:r>
      <w:bookmarkEnd w:id="1"/>
      <w:r w:rsidR="008F03E0" w:rsidRPr="008F03E0">
        <w:rPr>
          <w:rFonts w:asciiTheme="majorHAnsi" w:hAnsiTheme="majorHAnsi" w:cs="Consolas"/>
          <w:bCs/>
          <w:sz w:val="28"/>
          <w:szCs w:val="28"/>
        </w:rPr>
        <w:t xml:space="preserve">e, devidamente Inscrita no Cadastro das Pessoas Físicas do Ministério da Fazenda sob o nº </w:t>
      </w:r>
      <w:r w:rsidR="008F03E0" w:rsidRPr="008F03E0">
        <w:rPr>
          <w:rFonts w:ascii="Cambria" w:hAnsi="Cambria" w:cs="Consolas"/>
          <w:sz w:val="28"/>
          <w:szCs w:val="28"/>
        </w:rPr>
        <w:t>316.698.418-63</w:t>
      </w:r>
      <w:r w:rsidR="00DB0158" w:rsidRPr="008F03E0">
        <w:rPr>
          <w:rFonts w:ascii="Cambria" w:hAnsi="Cambria" w:cs="Consolas"/>
          <w:sz w:val="28"/>
          <w:szCs w:val="28"/>
        </w:rPr>
        <w:t>, na qualidade de vencedora do Pregão Presencial nº 0</w:t>
      </w:r>
      <w:r w:rsidRPr="008F03E0">
        <w:rPr>
          <w:rFonts w:ascii="Cambria" w:hAnsi="Cambria" w:cs="Consolas"/>
          <w:sz w:val="28"/>
          <w:szCs w:val="28"/>
        </w:rPr>
        <w:t>32</w:t>
      </w:r>
      <w:r w:rsidR="00DB0158" w:rsidRPr="008F03E0">
        <w:rPr>
          <w:rFonts w:ascii="Cambria" w:hAnsi="Cambria" w:cs="Consolas"/>
          <w:sz w:val="28"/>
          <w:szCs w:val="28"/>
        </w:rPr>
        <w:t xml:space="preserve">/2021, doravante denominada </w:t>
      </w:r>
      <w:r w:rsidR="00DB0158" w:rsidRPr="008F03E0">
        <w:rPr>
          <w:rFonts w:ascii="Cambria" w:hAnsi="Cambria" w:cs="Consolas"/>
          <w:b/>
          <w:sz w:val="28"/>
          <w:szCs w:val="28"/>
        </w:rPr>
        <w:t>CONTRATADA</w:t>
      </w:r>
      <w:r w:rsidR="00DB0158" w:rsidRPr="008F03E0">
        <w:rPr>
          <w:rFonts w:ascii="Cambria" w:hAnsi="Cambria" w:cs="Consolas"/>
          <w:sz w:val="28"/>
          <w:szCs w:val="28"/>
        </w:rPr>
        <w:t>, nos termos da Lei Federal nº 8.666, de 21 de junho de 1993, e alterações, Lei Federal nº 10.520, de 17 de julho de 2002, firmam o presente contrato, nos autos do Processo nº 0</w:t>
      </w:r>
      <w:r w:rsidRPr="008F03E0">
        <w:rPr>
          <w:rFonts w:ascii="Cambria" w:hAnsi="Cambria" w:cs="Consolas"/>
          <w:sz w:val="28"/>
          <w:szCs w:val="28"/>
        </w:rPr>
        <w:t>82</w:t>
      </w:r>
      <w:r w:rsidR="00DB0158" w:rsidRPr="008F03E0">
        <w:rPr>
          <w:rFonts w:ascii="Cambria" w:hAnsi="Cambria" w:cs="Consolas"/>
          <w:sz w:val="28"/>
          <w:szCs w:val="28"/>
        </w:rPr>
        <w:t>/2021, com as seguintes cláusulas:</w:t>
      </w:r>
    </w:p>
    <w:p w14:paraId="11D9B1CB" w14:textId="09974700"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0B8B8A8B" w14:textId="77777777" w:rsidR="008F03E0" w:rsidRPr="008F03E0" w:rsidRDefault="008F03E0" w:rsidP="00DB0158">
      <w:pPr>
        <w:tabs>
          <w:tab w:val="left" w:pos="-1701"/>
        </w:tabs>
        <w:autoSpaceDE w:val="0"/>
        <w:autoSpaceDN w:val="0"/>
        <w:adjustRightInd w:val="0"/>
        <w:jc w:val="both"/>
        <w:rPr>
          <w:rFonts w:ascii="Cambria" w:hAnsi="Cambria" w:cs="Consolas"/>
          <w:b/>
          <w:bCs/>
          <w:sz w:val="28"/>
          <w:szCs w:val="28"/>
        </w:rPr>
      </w:pPr>
    </w:p>
    <w:p w14:paraId="6786645A"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bCs/>
          <w:sz w:val="28"/>
          <w:szCs w:val="28"/>
        </w:rPr>
        <w:lastRenderedPageBreak/>
        <w:t>CLÁUSULA PRIMEIRA</w:t>
      </w:r>
    </w:p>
    <w:p w14:paraId="29C4C5F6"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bCs/>
          <w:sz w:val="28"/>
          <w:szCs w:val="28"/>
        </w:rPr>
        <w:t>OBJETO</w:t>
      </w:r>
    </w:p>
    <w:p w14:paraId="7CEB2C1B"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6507FB6C" w14:textId="2604646A" w:rsidR="00DB0158" w:rsidRPr="008F03E0" w:rsidRDefault="00DB0158" w:rsidP="00DB0158">
      <w:pPr>
        <w:widowControl w:val="0"/>
        <w:tabs>
          <w:tab w:val="left" w:pos="-1701"/>
        </w:tabs>
        <w:jc w:val="both"/>
        <w:rPr>
          <w:rFonts w:ascii="Cambria" w:hAnsi="Cambria" w:cs="Consolas"/>
          <w:b/>
          <w:bCs/>
          <w:sz w:val="28"/>
          <w:szCs w:val="28"/>
        </w:rPr>
      </w:pPr>
      <w:r w:rsidRPr="008F03E0">
        <w:rPr>
          <w:rFonts w:ascii="Cambria" w:hAnsi="Cambria" w:cs="Consolas"/>
          <w:b/>
          <w:bCs/>
          <w:sz w:val="28"/>
          <w:szCs w:val="28"/>
        </w:rPr>
        <w:t>1.1 –</w:t>
      </w:r>
      <w:r w:rsidR="00483E4E" w:rsidRPr="008F03E0">
        <w:rPr>
          <w:rFonts w:ascii="Cambria" w:hAnsi="Cambria" w:cs="Consolas"/>
          <w:b/>
          <w:bCs/>
          <w:sz w:val="28"/>
          <w:szCs w:val="28"/>
        </w:rPr>
        <w:t xml:space="preserve"> </w:t>
      </w:r>
      <w:r w:rsidR="00483E4E" w:rsidRPr="008F03E0">
        <w:rPr>
          <w:rFonts w:ascii="Cambria" w:eastAsia="MS Mincho" w:hAnsi="Cambria" w:cs="Consolas"/>
          <w:sz w:val="28"/>
          <w:szCs w:val="28"/>
        </w:rPr>
        <w:t>Aquisição de Kit de Material Escolar, para a Secretaria de Educação</w:t>
      </w:r>
      <w:r w:rsidR="00483E4E" w:rsidRPr="008F03E0">
        <w:rPr>
          <w:rFonts w:ascii="Cambria" w:hAnsi="Cambria"/>
          <w:sz w:val="28"/>
          <w:szCs w:val="28"/>
        </w:rPr>
        <w:t xml:space="preserve">, </w:t>
      </w:r>
      <w:r w:rsidR="00483E4E" w:rsidRPr="008F03E0">
        <w:rPr>
          <w:rFonts w:ascii="Cambria" w:hAnsi="Cambria" w:cs="Consolas"/>
          <w:sz w:val="28"/>
          <w:szCs w:val="28"/>
        </w:rPr>
        <w:t>conforme especificações constantes do Termo de Referência, que integra este Edital como Anexo I</w:t>
      </w:r>
      <w:r w:rsidRPr="008F03E0">
        <w:rPr>
          <w:rFonts w:ascii="Cambria" w:hAnsi="Cambria" w:cs="Consolas"/>
          <w:sz w:val="28"/>
          <w:szCs w:val="28"/>
        </w:rPr>
        <w:t>.</w:t>
      </w:r>
    </w:p>
    <w:p w14:paraId="7E45428F"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42177078"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bCs/>
          <w:sz w:val="28"/>
          <w:szCs w:val="28"/>
        </w:rPr>
        <w:t xml:space="preserve">1.2 – </w:t>
      </w:r>
      <w:r w:rsidRPr="008F03E0">
        <w:rPr>
          <w:rFonts w:ascii="Cambria" w:hAnsi="Cambria" w:cs="Consolas"/>
          <w:sz w:val="28"/>
          <w:szCs w:val="28"/>
        </w:rPr>
        <w:t xml:space="preserve">Consideram-se partes integrantes deste instrumento, como se nele estivessem transcritos, os seguintes documentos: </w:t>
      </w:r>
    </w:p>
    <w:p w14:paraId="184283A3"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4AC0C819" w14:textId="580D5F6C"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sz w:val="28"/>
          <w:szCs w:val="28"/>
        </w:rPr>
        <w:t>a) Edital do Pregão Presencial nº 0</w:t>
      </w:r>
      <w:r w:rsidR="00483E4E" w:rsidRPr="008F03E0">
        <w:rPr>
          <w:rFonts w:ascii="Cambria" w:hAnsi="Cambria" w:cs="Consolas"/>
          <w:sz w:val="28"/>
          <w:szCs w:val="28"/>
        </w:rPr>
        <w:t>32</w:t>
      </w:r>
      <w:r w:rsidRPr="008F03E0">
        <w:rPr>
          <w:rFonts w:ascii="Cambria" w:hAnsi="Cambria" w:cs="Consolas"/>
          <w:sz w:val="28"/>
          <w:szCs w:val="28"/>
        </w:rPr>
        <w:t xml:space="preserve">/2021 e seus anexos; </w:t>
      </w:r>
    </w:p>
    <w:p w14:paraId="60C956A6"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270E09E7" w14:textId="126F2F62" w:rsidR="00DB0158" w:rsidRPr="008F03E0" w:rsidRDefault="00DC27E9"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sz w:val="28"/>
          <w:szCs w:val="28"/>
        </w:rPr>
        <w:t xml:space="preserve">b) Proposta de 06 de </w:t>
      </w:r>
      <w:r w:rsidR="008F03E0" w:rsidRPr="008F03E0">
        <w:rPr>
          <w:rFonts w:ascii="Cambria" w:hAnsi="Cambria" w:cs="Consolas"/>
          <w:sz w:val="28"/>
          <w:szCs w:val="28"/>
        </w:rPr>
        <w:t>a</w:t>
      </w:r>
      <w:r w:rsidRPr="008F03E0">
        <w:rPr>
          <w:rFonts w:ascii="Cambria" w:hAnsi="Cambria" w:cs="Consolas"/>
          <w:sz w:val="28"/>
          <w:szCs w:val="28"/>
        </w:rPr>
        <w:t>gosto</w:t>
      </w:r>
      <w:r w:rsidR="00DB0158" w:rsidRPr="008F03E0">
        <w:rPr>
          <w:rFonts w:ascii="Cambria" w:hAnsi="Cambria" w:cs="Consolas"/>
          <w:sz w:val="28"/>
          <w:szCs w:val="28"/>
        </w:rPr>
        <w:t xml:space="preserve"> de 2021, apresentada pela </w:t>
      </w:r>
      <w:r w:rsidR="00DB0158" w:rsidRPr="008F03E0">
        <w:rPr>
          <w:rFonts w:ascii="Cambria" w:hAnsi="Cambria" w:cs="Consolas"/>
          <w:b/>
          <w:bCs/>
          <w:sz w:val="28"/>
          <w:szCs w:val="28"/>
        </w:rPr>
        <w:t>CONTRATADA</w:t>
      </w:r>
      <w:r w:rsidR="00DB0158" w:rsidRPr="008F03E0">
        <w:rPr>
          <w:rFonts w:ascii="Cambria" w:hAnsi="Cambria" w:cs="Consolas"/>
          <w:sz w:val="28"/>
          <w:szCs w:val="28"/>
        </w:rPr>
        <w:t xml:space="preserve">; </w:t>
      </w:r>
    </w:p>
    <w:p w14:paraId="609EB676"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43CABB03" w14:textId="272DC6AA"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sz w:val="28"/>
          <w:szCs w:val="28"/>
        </w:rPr>
        <w:t>c) Ata da sessão do Pregão Presencial nº 0</w:t>
      </w:r>
      <w:r w:rsidR="00483E4E" w:rsidRPr="008F03E0">
        <w:rPr>
          <w:rFonts w:ascii="Cambria" w:hAnsi="Cambria" w:cs="Consolas"/>
          <w:sz w:val="28"/>
          <w:szCs w:val="28"/>
        </w:rPr>
        <w:t>32</w:t>
      </w:r>
      <w:r w:rsidRPr="008F03E0">
        <w:rPr>
          <w:rFonts w:ascii="Cambria" w:hAnsi="Cambria" w:cs="Consolas"/>
          <w:sz w:val="28"/>
          <w:szCs w:val="28"/>
        </w:rPr>
        <w:t>/2021.</w:t>
      </w:r>
    </w:p>
    <w:p w14:paraId="53753C61"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539A2A5B"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bCs/>
          <w:sz w:val="28"/>
          <w:szCs w:val="28"/>
        </w:rPr>
        <w:t xml:space="preserve">1.3 </w:t>
      </w:r>
      <w:r w:rsidRPr="008F03E0">
        <w:rPr>
          <w:rFonts w:ascii="Cambria" w:hAnsi="Cambria" w:cs="Consolas"/>
          <w:sz w:val="28"/>
          <w:szCs w:val="28"/>
        </w:rPr>
        <w:t>– O valor inicial atualizado deste contrato poderá sofrer, nas mesmas condições, acréscimos ou supressões nos termos do artigo 65, § 1° da Lei Federal nº 8.666/93.</w:t>
      </w:r>
    </w:p>
    <w:p w14:paraId="5C57CC15"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2F3D3877"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bCs/>
          <w:sz w:val="28"/>
          <w:szCs w:val="28"/>
        </w:rPr>
        <w:t>CLÁUSULA SEGUNDA</w:t>
      </w:r>
    </w:p>
    <w:p w14:paraId="5AAC0A37"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DOS PRAZOS DE VIGÊNCIA E DO RECEBIMENTO</w:t>
      </w:r>
    </w:p>
    <w:p w14:paraId="1510C9C8"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4019C36A" w14:textId="38DC0A74" w:rsidR="00DB0158" w:rsidRPr="008F03E0" w:rsidRDefault="00DB0158" w:rsidP="00DB0158">
      <w:pPr>
        <w:tabs>
          <w:tab w:val="left" w:pos="-1701"/>
        </w:tabs>
        <w:autoSpaceDE w:val="0"/>
        <w:autoSpaceDN w:val="0"/>
        <w:adjustRightInd w:val="0"/>
        <w:jc w:val="both"/>
        <w:rPr>
          <w:rFonts w:ascii="Cambria" w:hAnsi="Cambria"/>
          <w:sz w:val="28"/>
          <w:szCs w:val="28"/>
        </w:rPr>
      </w:pPr>
      <w:r w:rsidRPr="008F03E0">
        <w:rPr>
          <w:rFonts w:ascii="Cambria" w:hAnsi="Cambria"/>
          <w:b/>
          <w:sz w:val="28"/>
          <w:szCs w:val="28"/>
        </w:rPr>
        <w:t xml:space="preserve">2.1 – </w:t>
      </w:r>
      <w:r w:rsidRPr="008F03E0">
        <w:rPr>
          <w:rFonts w:ascii="Cambria" w:hAnsi="Cambria"/>
          <w:sz w:val="28"/>
          <w:szCs w:val="28"/>
        </w:rPr>
        <w:t xml:space="preserve">A vigência deste contrato inicia-se com a publicação de seu extrato no Diário Oficial do Município de </w:t>
      </w:r>
      <w:r w:rsidR="00083AB7" w:rsidRPr="008F03E0">
        <w:rPr>
          <w:rFonts w:ascii="Cambria" w:hAnsi="Cambria" w:cs="Consolas"/>
          <w:sz w:val="28"/>
          <w:szCs w:val="28"/>
        </w:rPr>
        <w:t>Iaras</w:t>
      </w:r>
      <w:r w:rsidRPr="008F03E0">
        <w:rPr>
          <w:rFonts w:ascii="Cambria" w:hAnsi="Cambria"/>
          <w:sz w:val="28"/>
          <w:szCs w:val="28"/>
        </w:rPr>
        <w:t xml:space="preserve">, encerrando-se na data de emissão do </w:t>
      </w:r>
      <w:r w:rsidRPr="008F03E0">
        <w:rPr>
          <w:rFonts w:ascii="Cambria" w:hAnsi="Cambria" w:cs="Consolas"/>
          <w:sz w:val="28"/>
          <w:szCs w:val="28"/>
        </w:rPr>
        <w:t>Termo de Recebimento Definitivo</w:t>
      </w:r>
      <w:r w:rsidRPr="008F03E0">
        <w:rPr>
          <w:rFonts w:ascii="Cambria" w:hAnsi="Cambria"/>
          <w:sz w:val="28"/>
          <w:szCs w:val="28"/>
        </w:rPr>
        <w:t xml:space="preserve">. </w:t>
      </w:r>
    </w:p>
    <w:p w14:paraId="376A9778" w14:textId="77777777" w:rsidR="00DB0158" w:rsidRPr="008F03E0" w:rsidRDefault="00DB0158" w:rsidP="00DB0158">
      <w:pPr>
        <w:tabs>
          <w:tab w:val="left" w:pos="-1701"/>
        </w:tabs>
        <w:autoSpaceDE w:val="0"/>
        <w:autoSpaceDN w:val="0"/>
        <w:adjustRightInd w:val="0"/>
        <w:jc w:val="both"/>
        <w:rPr>
          <w:rFonts w:ascii="Cambria" w:hAnsi="Cambria"/>
          <w:sz w:val="28"/>
          <w:szCs w:val="28"/>
        </w:rPr>
      </w:pPr>
    </w:p>
    <w:p w14:paraId="0F41A7E5" w14:textId="77777777" w:rsidR="00DB0158" w:rsidRPr="008F03E0" w:rsidRDefault="00DB0158" w:rsidP="00DB0158">
      <w:pPr>
        <w:tabs>
          <w:tab w:val="left" w:pos="-1701"/>
        </w:tabs>
        <w:autoSpaceDE w:val="0"/>
        <w:autoSpaceDN w:val="0"/>
        <w:adjustRightInd w:val="0"/>
        <w:jc w:val="both"/>
        <w:rPr>
          <w:rFonts w:ascii="Cambria" w:hAnsi="Cambria"/>
          <w:sz w:val="28"/>
          <w:szCs w:val="28"/>
        </w:rPr>
      </w:pPr>
      <w:r w:rsidRPr="008F03E0">
        <w:rPr>
          <w:rFonts w:ascii="Cambria" w:hAnsi="Cambria"/>
          <w:b/>
          <w:sz w:val="28"/>
          <w:szCs w:val="28"/>
        </w:rPr>
        <w:t xml:space="preserve">2.2 – </w:t>
      </w:r>
      <w:r w:rsidRPr="008F03E0">
        <w:rPr>
          <w:rFonts w:ascii="Cambria" w:hAnsi="Cambria"/>
          <w:sz w:val="28"/>
          <w:szCs w:val="28"/>
        </w:rPr>
        <w:t xml:space="preserve">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w:t>
      </w:r>
      <w:r w:rsidRPr="008F03E0">
        <w:rPr>
          <w:rFonts w:ascii="Cambria" w:hAnsi="Cambria"/>
          <w:b/>
          <w:sz w:val="28"/>
          <w:szCs w:val="28"/>
        </w:rPr>
        <w:t>CONTRATADA</w:t>
      </w:r>
      <w:r w:rsidRPr="008F03E0">
        <w:rPr>
          <w:rFonts w:ascii="Cambria" w:hAnsi="Cambria"/>
          <w:sz w:val="28"/>
          <w:szCs w:val="28"/>
        </w:rPr>
        <w:t xml:space="preserve">, para serem submetidos à apreciação superior; </w:t>
      </w:r>
    </w:p>
    <w:p w14:paraId="64D2B2BD" w14:textId="77777777" w:rsidR="00DB0158" w:rsidRPr="008F03E0" w:rsidRDefault="00DB0158" w:rsidP="00DB0158">
      <w:pPr>
        <w:tabs>
          <w:tab w:val="left" w:pos="-1701"/>
        </w:tabs>
        <w:autoSpaceDE w:val="0"/>
        <w:autoSpaceDN w:val="0"/>
        <w:adjustRightInd w:val="0"/>
        <w:jc w:val="both"/>
        <w:rPr>
          <w:rFonts w:ascii="Cambria" w:hAnsi="Cambria"/>
          <w:sz w:val="28"/>
          <w:szCs w:val="28"/>
        </w:rPr>
      </w:pPr>
    </w:p>
    <w:p w14:paraId="021FDF7F" w14:textId="73965D24" w:rsidR="00DB0158" w:rsidRPr="008F03E0" w:rsidRDefault="00DB0158" w:rsidP="00DB0158">
      <w:pPr>
        <w:tabs>
          <w:tab w:val="left" w:pos="-1701"/>
        </w:tabs>
        <w:autoSpaceDE w:val="0"/>
        <w:autoSpaceDN w:val="0"/>
        <w:adjustRightInd w:val="0"/>
        <w:jc w:val="both"/>
        <w:rPr>
          <w:rFonts w:ascii="Cambria" w:hAnsi="Cambria"/>
          <w:sz w:val="28"/>
          <w:szCs w:val="28"/>
        </w:rPr>
      </w:pPr>
      <w:r w:rsidRPr="008F03E0">
        <w:rPr>
          <w:rFonts w:ascii="Cambria" w:hAnsi="Cambria"/>
          <w:b/>
          <w:sz w:val="28"/>
          <w:szCs w:val="28"/>
        </w:rPr>
        <w:t xml:space="preserve">2.2.1 – </w:t>
      </w:r>
      <w:r w:rsidRPr="008F03E0">
        <w:rPr>
          <w:rFonts w:ascii="Cambria" w:hAnsi="Cambria"/>
          <w:sz w:val="28"/>
          <w:szCs w:val="28"/>
        </w:rPr>
        <w:t xml:space="preserve">A Autorização de Compras ou de Fornecimento será expedida pela </w:t>
      </w:r>
      <w:r w:rsidR="0046768A" w:rsidRPr="008F03E0">
        <w:rPr>
          <w:rFonts w:ascii="Cambria" w:hAnsi="Cambria" w:cs="Consolas"/>
          <w:sz w:val="28"/>
          <w:szCs w:val="28"/>
        </w:rPr>
        <w:t>Secretária Municipal de Educação</w:t>
      </w:r>
      <w:r w:rsidRPr="008F03E0">
        <w:rPr>
          <w:rFonts w:ascii="Cambria" w:hAnsi="Cambria"/>
          <w:sz w:val="28"/>
          <w:szCs w:val="28"/>
        </w:rPr>
        <w:t xml:space="preserve"> </w:t>
      </w:r>
      <w:r w:rsidR="0046768A" w:rsidRPr="008F03E0">
        <w:rPr>
          <w:rFonts w:ascii="Cambria" w:hAnsi="Cambria"/>
          <w:sz w:val="28"/>
          <w:szCs w:val="28"/>
        </w:rPr>
        <w:t>d</w:t>
      </w:r>
      <w:r w:rsidRPr="008F03E0">
        <w:rPr>
          <w:rFonts w:ascii="Cambria" w:hAnsi="Cambria"/>
          <w:sz w:val="28"/>
          <w:szCs w:val="28"/>
        </w:rPr>
        <w:t xml:space="preserve">o </w:t>
      </w:r>
      <w:r w:rsidRPr="008F03E0">
        <w:rPr>
          <w:rFonts w:ascii="Cambria" w:hAnsi="Cambria"/>
          <w:b/>
          <w:sz w:val="28"/>
          <w:szCs w:val="28"/>
        </w:rPr>
        <w:t>CONTRATANTE</w:t>
      </w:r>
      <w:r w:rsidRPr="008F03E0">
        <w:rPr>
          <w:rFonts w:ascii="Cambria" w:hAnsi="Cambria"/>
          <w:sz w:val="28"/>
          <w:szCs w:val="28"/>
        </w:rPr>
        <w:t xml:space="preserve"> em até 10 (dez) dias após a publicação do extrato deste contrato no Diário Oficial do Município de </w:t>
      </w:r>
      <w:r w:rsidR="00083AB7" w:rsidRPr="008F03E0">
        <w:rPr>
          <w:rFonts w:ascii="Cambria" w:hAnsi="Cambria" w:cs="Consolas"/>
          <w:sz w:val="28"/>
          <w:szCs w:val="28"/>
        </w:rPr>
        <w:t>Iaras</w:t>
      </w:r>
      <w:r w:rsidRPr="008F03E0">
        <w:rPr>
          <w:rFonts w:ascii="Cambria" w:hAnsi="Cambria"/>
          <w:sz w:val="28"/>
          <w:szCs w:val="28"/>
        </w:rPr>
        <w:t xml:space="preserve">. </w:t>
      </w:r>
    </w:p>
    <w:p w14:paraId="7C09850E" w14:textId="77777777" w:rsidR="008F03E0" w:rsidRPr="008F03E0" w:rsidRDefault="008F03E0" w:rsidP="00DB0158">
      <w:pPr>
        <w:tabs>
          <w:tab w:val="left" w:pos="-1701"/>
        </w:tabs>
        <w:autoSpaceDE w:val="0"/>
        <w:autoSpaceDN w:val="0"/>
        <w:adjustRightInd w:val="0"/>
        <w:jc w:val="both"/>
        <w:rPr>
          <w:rFonts w:ascii="Cambria" w:hAnsi="Cambria"/>
          <w:b/>
          <w:sz w:val="28"/>
          <w:szCs w:val="28"/>
        </w:rPr>
      </w:pPr>
    </w:p>
    <w:p w14:paraId="3CB21A42" w14:textId="034EAB2D" w:rsidR="00DB0158" w:rsidRPr="008F03E0" w:rsidRDefault="00DB0158" w:rsidP="00DB0158">
      <w:pPr>
        <w:tabs>
          <w:tab w:val="left" w:pos="-1701"/>
        </w:tabs>
        <w:autoSpaceDE w:val="0"/>
        <w:autoSpaceDN w:val="0"/>
        <w:adjustRightInd w:val="0"/>
        <w:jc w:val="both"/>
        <w:rPr>
          <w:rFonts w:ascii="Cambria" w:hAnsi="Cambria"/>
          <w:sz w:val="28"/>
          <w:szCs w:val="28"/>
        </w:rPr>
      </w:pPr>
      <w:r w:rsidRPr="008F03E0">
        <w:rPr>
          <w:rFonts w:ascii="Cambria" w:hAnsi="Cambria"/>
          <w:b/>
          <w:sz w:val="28"/>
          <w:szCs w:val="28"/>
        </w:rPr>
        <w:t xml:space="preserve">2.3 – </w:t>
      </w:r>
      <w:r w:rsidRPr="008F03E0">
        <w:rPr>
          <w:rFonts w:ascii="Cambria" w:hAnsi="Cambria"/>
          <w:sz w:val="28"/>
          <w:szCs w:val="28"/>
        </w:rPr>
        <w:t xml:space="preserve">O Aceite Técnico será expedido pela </w:t>
      </w:r>
      <w:r w:rsidR="0046768A" w:rsidRPr="008F03E0">
        <w:rPr>
          <w:rFonts w:ascii="Cambria" w:hAnsi="Cambria" w:cs="Consolas"/>
          <w:sz w:val="28"/>
          <w:szCs w:val="28"/>
        </w:rPr>
        <w:t>Secretária Municipal de Educação</w:t>
      </w:r>
      <w:r w:rsidRPr="008F03E0">
        <w:rPr>
          <w:rFonts w:ascii="Cambria" w:hAnsi="Cambria"/>
          <w:sz w:val="28"/>
          <w:szCs w:val="28"/>
        </w:rPr>
        <w:t xml:space="preserve"> em até 05 (cinco) dias úteis contados da data de entrega do objeto, e o </w:t>
      </w:r>
      <w:r w:rsidRPr="008F03E0">
        <w:rPr>
          <w:rFonts w:ascii="Cambria" w:hAnsi="Cambria" w:cs="Consolas"/>
          <w:sz w:val="28"/>
          <w:szCs w:val="28"/>
        </w:rPr>
        <w:t xml:space="preserve">Termo de </w:t>
      </w:r>
      <w:r w:rsidRPr="008F03E0">
        <w:rPr>
          <w:rFonts w:ascii="Cambria" w:hAnsi="Cambria" w:cs="Consolas"/>
          <w:sz w:val="28"/>
          <w:szCs w:val="28"/>
        </w:rPr>
        <w:lastRenderedPageBreak/>
        <w:t>Recebimento Definitivo</w:t>
      </w:r>
      <w:r w:rsidRPr="008F03E0">
        <w:rPr>
          <w:rFonts w:ascii="Cambria" w:hAnsi="Cambria"/>
          <w:sz w:val="28"/>
          <w:szCs w:val="28"/>
        </w:rPr>
        <w:t xml:space="preserve"> será emitido em 30 (trinta) dias corridos do Aceite Técnico, caso não haja qualquer irregularidade, conforme descrito na Cláusula Terceira deste contrato.</w:t>
      </w:r>
    </w:p>
    <w:p w14:paraId="17A61B70"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5A7759C6"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bCs/>
          <w:sz w:val="28"/>
          <w:szCs w:val="28"/>
        </w:rPr>
        <w:t>CLÁUSULA TERCEIRA</w:t>
      </w:r>
    </w:p>
    <w:p w14:paraId="2FBBE2B6"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sz w:val="28"/>
          <w:szCs w:val="28"/>
        </w:rPr>
        <w:t>CONDIÇÕES DE FORNECIMENTO, DE RECEBIMENTO E SANEAMENTO DE IRREGULARIDADES</w:t>
      </w:r>
    </w:p>
    <w:p w14:paraId="55F53B87"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3BF99AF6"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3.1 –</w:t>
      </w:r>
      <w:r w:rsidRPr="008F03E0">
        <w:rPr>
          <w:rFonts w:ascii="Cambria" w:hAnsi="Cambria" w:cs="Consolas"/>
          <w:sz w:val="28"/>
          <w:szCs w:val="28"/>
        </w:rPr>
        <w:t xml:space="preserve"> A </w:t>
      </w:r>
      <w:r w:rsidRPr="008F03E0">
        <w:rPr>
          <w:rFonts w:ascii="Cambria" w:hAnsi="Cambria" w:cs="Consolas"/>
          <w:b/>
          <w:sz w:val="28"/>
          <w:szCs w:val="28"/>
        </w:rPr>
        <w:t>CONTRATADA</w:t>
      </w:r>
      <w:r w:rsidRPr="008F03E0">
        <w:rPr>
          <w:rFonts w:ascii="Cambria" w:hAnsi="Cambria"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71BA9EF0"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1F7059A5" w14:textId="77777777" w:rsidR="00DB0158" w:rsidRPr="008F03E0" w:rsidRDefault="00DB0158" w:rsidP="00DB0158">
      <w:pPr>
        <w:tabs>
          <w:tab w:val="left" w:pos="0"/>
        </w:tabs>
        <w:jc w:val="both"/>
        <w:rPr>
          <w:rFonts w:ascii="Cambria" w:hAnsi="Cambria" w:cs="Consolas"/>
          <w:sz w:val="28"/>
          <w:szCs w:val="28"/>
        </w:rPr>
      </w:pPr>
      <w:r w:rsidRPr="008F03E0">
        <w:rPr>
          <w:rFonts w:ascii="Cambria" w:hAnsi="Cambria" w:cs="Consolas"/>
          <w:b/>
          <w:sz w:val="28"/>
          <w:szCs w:val="28"/>
        </w:rPr>
        <w:t xml:space="preserve">3.2 – </w:t>
      </w:r>
      <w:r w:rsidRPr="008F03E0">
        <w:rPr>
          <w:rFonts w:ascii="Cambria" w:hAnsi="Cambria" w:cs="Consolas"/>
          <w:sz w:val="28"/>
          <w:szCs w:val="28"/>
        </w:rPr>
        <w:t xml:space="preserve">A entrega deverá ocorrer em até 30 (trinta) dias corridos, contados da data do recebimento da Autorização de Compras ou de Fornecimento, conforme o caso, pela </w:t>
      </w:r>
      <w:r w:rsidRPr="008F03E0">
        <w:rPr>
          <w:rFonts w:ascii="Cambria" w:hAnsi="Cambria" w:cs="Consolas"/>
          <w:b/>
          <w:sz w:val="28"/>
          <w:szCs w:val="28"/>
        </w:rPr>
        <w:t>CONTRATADA</w:t>
      </w:r>
      <w:r w:rsidRPr="008F03E0">
        <w:rPr>
          <w:rFonts w:ascii="Cambria" w:hAnsi="Cambria" w:cs="Consolas"/>
          <w:sz w:val="28"/>
          <w:szCs w:val="28"/>
        </w:rPr>
        <w:t xml:space="preserve">; </w:t>
      </w:r>
    </w:p>
    <w:p w14:paraId="342BDD8B" w14:textId="77777777" w:rsidR="00DB0158" w:rsidRPr="008F03E0" w:rsidRDefault="00DB0158" w:rsidP="00DB0158">
      <w:pPr>
        <w:tabs>
          <w:tab w:val="left" w:pos="0"/>
        </w:tabs>
        <w:jc w:val="both"/>
        <w:rPr>
          <w:rFonts w:ascii="Cambria" w:hAnsi="Cambria" w:cs="Consolas"/>
          <w:sz w:val="28"/>
          <w:szCs w:val="28"/>
        </w:rPr>
      </w:pPr>
    </w:p>
    <w:p w14:paraId="11DEE5BB" w14:textId="77777777" w:rsidR="00DB0158" w:rsidRPr="008F03E0" w:rsidRDefault="00DB0158" w:rsidP="00DB0158">
      <w:pPr>
        <w:tabs>
          <w:tab w:val="left" w:pos="0"/>
        </w:tabs>
        <w:jc w:val="both"/>
        <w:rPr>
          <w:rFonts w:ascii="Cambria" w:hAnsi="Cambria" w:cs="Consolas"/>
          <w:sz w:val="28"/>
          <w:szCs w:val="28"/>
        </w:rPr>
      </w:pPr>
      <w:r w:rsidRPr="008F03E0">
        <w:rPr>
          <w:rFonts w:ascii="Cambria" w:hAnsi="Cambria" w:cs="Consolas"/>
          <w:b/>
          <w:sz w:val="28"/>
          <w:szCs w:val="28"/>
        </w:rPr>
        <w:t xml:space="preserve">3.2.1 – </w:t>
      </w:r>
      <w:r w:rsidRPr="008F03E0">
        <w:rPr>
          <w:rFonts w:ascii="Cambria" w:hAnsi="Cambria" w:cs="Consolas"/>
          <w:sz w:val="28"/>
          <w:szCs w:val="28"/>
        </w:rPr>
        <w:t xml:space="preserve">Eventuais pedidos de prorrogação deverão ser protocolados, antes do vencimento do prazo de entrega, devidamente justificados pela </w:t>
      </w:r>
      <w:r w:rsidRPr="008F03E0">
        <w:rPr>
          <w:rFonts w:ascii="Cambria" w:hAnsi="Cambria" w:cs="Consolas"/>
          <w:b/>
          <w:sz w:val="28"/>
          <w:szCs w:val="28"/>
        </w:rPr>
        <w:t>CONTRATADA</w:t>
      </w:r>
      <w:r w:rsidRPr="008F03E0">
        <w:rPr>
          <w:rFonts w:ascii="Cambria" w:hAnsi="Cambria" w:cs="Consolas"/>
          <w:sz w:val="28"/>
          <w:szCs w:val="28"/>
        </w:rPr>
        <w:t>, para serem submetidos à apreciação superior.</w:t>
      </w:r>
    </w:p>
    <w:p w14:paraId="2F1FEE4F" w14:textId="77777777" w:rsidR="00DB0158" w:rsidRPr="008F03E0" w:rsidRDefault="00DB0158" w:rsidP="00DB0158">
      <w:pPr>
        <w:tabs>
          <w:tab w:val="left" w:pos="0"/>
        </w:tabs>
        <w:jc w:val="both"/>
        <w:rPr>
          <w:rFonts w:ascii="Cambria" w:hAnsi="Cambria" w:cs="Consolas"/>
          <w:sz w:val="28"/>
          <w:szCs w:val="28"/>
        </w:rPr>
      </w:pPr>
    </w:p>
    <w:p w14:paraId="77060917" w14:textId="77777777" w:rsidR="00DB0158" w:rsidRPr="008F03E0" w:rsidRDefault="00DB0158" w:rsidP="00DB0158">
      <w:pPr>
        <w:tabs>
          <w:tab w:val="left" w:pos="0"/>
        </w:tabs>
        <w:jc w:val="both"/>
        <w:rPr>
          <w:rFonts w:ascii="Cambria" w:hAnsi="Cambria" w:cs="Consolas"/>
          <w:sz w:val="28"/>
          <w:szCs w:val="28"/>
        </w:rPr>
      </w:pPr>
      <w:r w:rsidRPr="008F03E0">
        <w:rPr>
          <w:rFonts w:ascii="Cambria" w:hAnsi="Cambria" w:cs="Consolas"/>
          <w:b/>
          <w:sz w:val="28"/>
          <w:szCs w:val="28"/>
        </w:rPr>
        <w:t xml:space="preserve">3.3 – </w:t>
      </w:r>
      <w:r w:rsidRPr="008F03E0">
        <w:rPr>
          <w:rFonts w:ascii="Cambria" w:hAnsi="Cambria" w:cs="Consolas"/>
          <w:sz w:val="28"/>
          <w:szCs w:val="28"/>
        </w:rPr>
        <w:t>O objeto deverá ser entregue observando-se as seguintes condições:</w:t>
      </w:r>
    </w:p>
    <w:p w14:paraId="3D97A0A1" w14:textId="77777777" w:rsidR="00DB0158" w:rsidRPr="008F03E0" w:rsidRDefault="00DB0158" w:rsidP="00DB0158">
      <w:pPr>
        <w:tabs>
          <w:tab w:val="left" w:pos="0"/>
        </w:tabs>
        <w:jc w:val="both"/>
        <w:rPr>
          <w:rFonts w:ascii="Cambria" w:hAnsi="Cambria" w:cs="Consolas"/>
          <w:sz w:val="28"/>
          <w:szCs w:val="28"/>
        </w:rPr>
      </w:pPr>
    </w:p>
    <w:p w14:paraId="7CFA2244" w14:textId="492FAFE2" w:rsidR="00DB0158" w:rsidRPr="008F03E0" w:rsidRDefault="00DB0158" w:rsidP="00DB0158">
      <w:pPr>
        <w:tabs>
          <w:tab w:val="left" w:pos="0"/>
        </w:tabs>
        <w:jc w:val="both"/>
        <w:rPr>
          <w:rFonts w:ascii="Cambria" w:hAnsi="Cambria" w:cs="Consolas"/>
          <w:sz w:val="28"/>
          <w:szCs w:val="28"/>
        </w:rPr>
      </w:pPr>
      <w:r w:rsidRPr="008F03E0">
        <w:rPr>
          <w:rFonts w:ascii="Cambria" w:hAnsi="Cambria" w:cs="Consolas"/>
          <w:b/>
          <w:sz w:val="28"/>
          <w:szCs w:val="28"/>
        </w:rPr>
        <w:t>a)</w:t>
      </w:r>
      <w:r w:rsidRPr="008F03E0">
        <w:rPr>
          <w:rFonts w:ascii="Cambria" w:hAnsi="Cambria" w:cs="Consolas"/>
          <w:sz w:val="28"/>
          <w:szCs w:val="28"/>
        </w:rPr>
        <w:t xml:space="preserve">. Disponibilizar pessoal suficiente e adequado para o desembarque e para a entrega dos </w:t>
      </w:r>
      <w:r w:rsidR="00483E4E" w:rsidRPr="008F03E0">
        <w:rPr>
          <w:rFonts w:ascii="Cambria" w:hAnsi="Cambria" w:cs="Consolas"/>
          <w:sz w:val="28"/>
          <w:szCs w:val="28"/>
        </w:rPr>
        <w:t>k</w:t>
      </w:r>
      <w:r w:rsidR="00483E4E" w:rsidRPr="008F03E0">
        <w:rPr>
          <w:rFonts w:ascii="Cambria" w:eastAsia="MS Mincho" w:hAnsi="Cambria" w:cs="Consolas"/>
          <w:sz w:val="28"/>
          <w:szCs w:val="28"/>
        </w:rPr>
        <w:t>its de material escolar</w:t>
      </w:r>
      <w:r w:rsidRPr="008F03E0">
        <w:rPr>
          <w:rFonts w:ascii="Cambria" w:hAnsi="Cambria" w:cs="Consolas"/>
          <w:sz w:val="28"/>
          <w:szCs w:val="28"/>
        </w:rPr>
        <w:t>;</w:t>
      </w:r>
    </w:p>
    <w:p w14:paraId="23018C7B" w14:textId="77777777" w:rsidR="00DB0158" w:rsidRPr="008F03E0" w:rsidRDefault="00DB0158" w:rsidP="00DB0158">
      <w:pPr>
        <w:tabs>
          <w:tab w:val="left" w:pos="0"/>
        </w:tabs>
        <w:jc w:val="both"/>
        <w:rPr>
          <w:rFonts w:ascii="Cambria" w:hAnsi="Cambria" w:cs="Consolas"/>
          <w:sz w:val="28"/>
          <w:szCs w:val="28"/>
        </w:rPr>
      </w:pPr>
    </w:p>
    <w:p w14:paraId="0D77153E" w14:textId="395AFE01" w:rsidR="00DB0158" w:rsidRPr="008F03E0" w:rsidRDefault="00DB0158" w:rsidP="00DB0158">
      <w:pPr>
        <w:tabs>
          <w:tab w:val="left" w:pos="0"/>
        </w:tabs>
        <w:jc w:val="both"/>
        <w:rPr>
          <w:rFonts w:ascii="Cambria" w:hAnsi="Cambria" w:cs="Consolas"/>
          <w:sz w:val="28"/>
          <w:szCs w:val="28"/>
        </w:rPr>
      </w:pPr>
      <w:r w:rsidRPr="008F03E0">
        <w:rPr>
          <w:rFonts w:ascii="Cambria" w:hAnsi="Cambria" w:cs="Consolas"/>
          <w:b/>
          <w:sz w:val="28"/>
          <w:szCs w:val="28"/>
        </w:rPr>
        <w:t>b)</w:t>
      </w:r>
      <w:r w:rsidRPr="008F03E0">
        <w:rPr>
          <w:rFonts w:ascii="Cambria" w:hAnsi="Cambria" w:cs="Consolas"/>
          <w:sz w:val="28"/>
          <w:szCs w:val="28"/>
        </w:rPr>
        <w:t xml:space="preserve"> Loca</w:t>
      </w:r>
      <w:r w:rsidR="00483E4E" w:rsidRPr="008F03E0">
        <w:rPr>
          <w:rFonts w:ascii="Cambria" w:hAnsi="Cambria" w:cs="Consolas"/>
          <w:sz w:val="28"/>
          <w:szCs w:val="28"/>
        </w:rPr>
        <w:t>l</w:t>
      </w:r>
      <w:r w:rsidRPr="008F03E0">
        <w:rPr>
          <w:rFonts w:ascii="Cambria" w:hAnsi="Cambria" w:cs="Consolas"/>
          <w:sz w:val="28"/>
          <w:szCs w:val="28"/>
        </w:rPr>
        <w:t xml:space="preserve"> de entrega: </w:t>
      </w:r>
      <w:r w:rsidR="00483E4E" w:rsidRPr="008F03E0">
        <w:rPr>
          <w:rFonts w:ascii="Cambria" w:hAnsi="Cambria" w:cs="Consolas"/>
          <w:sz w:val="28"/>
          <w:szCs w:val="28"/>
        </w:rPr>
        <w:t>Praça Monção nº 493 – Bairro Centro</w:t>
      </w:r>
      <w:r w:rsidRPr="008F03E0">
        <w:rPr>
          <w:rFonts w:ascii="Cambria" w:hAnsi="Cambria" w:cs="Consolas"/>
          <w:sz w:val="28"/>
          <w:szCs w:val="28"/>
        </w:rPr>
        <w:t>;</w:t>
      </w:r>
    </w:p>
    <w:p w14:paraId="2C7694BC" w14:textId="77777777" w:rsidR="00DB0158" w:rsidRPr="008F03E0" w:rsidRDefault="00DB0158" w:rsidP="00DB0158">
      <w:pPr>
        <w:tabs>
          <w:tab w:val="left" w:pos="0"/>
        </w:tabs>
        <w:jc w:val="both"/>
        <w:rPr>
          <w:rFonts w:ascii="Cambria" w:hAnsi="Cambria" w:cs="Consolas"/>
          <w:sz w:val="28"/>
          <w:szCs w:val="28"/>
        </w:rPr>
      </w:pPr>
    </w:p>
    <w:p w14:paraId="5C34C663" w14:textId="35EC16DD" w:rsidR="00DB0158" w:rsidRPr="008F03E0" w:rsidRDefault="00DB0158" w:rsidP="00DB0158">
      <w:pPr>
        <w:tabs>
          <w:tab w:val="left" w:pos="0"/>
        </w:tabs>
        <w:jc w:val="both"/>
        <w:rPr>
          <w:rFonts w:ascii="Cambria" w:eastAsia="Arial Unicode MS" w:hAnsi="Cambria" w:cs="Consolas"/>
          <w:sz w:val="28"/>
          <w:szCs w:val="28"/>
        </w:rPr>
      </w:pPr>
      <w:r w:rsidRPr="008F03E0">
        <w:rPr>
          <w:rFonts w:ascii="Cambria" w:hAnsi="Cambria" w:cs="Consolas"/>
          <w:b/>
          <w:sz w:val="28"/>
          <w:szCs w:val="28"/>
        </w:rPr>
        <w:t>c)</w:t>
      </w:r>
      <w:r w:rsidRPr="008F03E0">
        <w:rPr>
          <w:rFonts w:ascii="Cambria" w:hAnsi="Cambria" w:cs="Consolas"/>
          <w:sz w:val="28"/>
          <w:szCs w:val="28"/>
        </w:rPr>
        <w:t xml:space="preserve"> H</w:t>
      </w:r>
      <w:r w:rsidRPr="008F03E0">
        <w:rPr>
          <w:rFonts w:ascii="Cambria" w:eastAsia="Arial Unicode MS" w:hAnsi="Cambria" w:cs="Consolas"/>
          <w:sz w:val="28"/>
          <w:szCs w:val="28"/>
        </w:rPr>
        <w:t>orário de recebimento: das 08h00 às 12h00 e das 13h</w:t>
      </w:r>
      <w:r w:rsidR="00483E4E" w:rsidRPr="008F03E0">
        <w:rPr>
          <w:rFonts w:ascii="Cambria" w:eastAsia="Arial Unicode MS" w:hAnsi="Cambria" w:cs="Consolas"/>
          <w:sz w:val="28"/>
          <w:szCs w:val="28"/>
        </w:rPr>
        <w:t>0</w:t>
      </w:r>
      <w:r w:rsidRPr="008F03E0">
        <w:rPr>
          <w:rFonts w:ascii="Cambria" w:eastAsia="Arial Unicode MS" w:hAnsi="Cambria" w:cs="Consolas"/>
          <w:sz w:val="28"/>
          <w:szCs w:val="28"/>
        </w:rPr>
        <w:t>0 às 17h00.</w:t>
      </w:r>
    </w:p>
    <w:p w14:paraId="6FABB8DA" w14:textId="77777777" w:rsidR="00DB0158" w:rsidRPr="008F03E0" w:rsidRDefault="00DB0158" w:rsidP="00DB0158">
      <w:pPr>
        <w:tabs>
          <w:tab w:val="left" w:pos="0"/>
        </w:tabs>
        <w:jc w:val="both"/>
        <w:rPr>
          <w:rFonts w:ascii="Cambria" w:eastAsia="Calibri" w:hAnsi="Cambria" w:cs="Consolas"/>
          <w:sz w:val="28"/>
          <w:szCs w:val="28"/>
        </w:rPr>
      </w:pPr>
    </w:p>
    <w:p w14:paraId="29DF6AD3" w14:textId="26D70723"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3.3.1 – </w:t>
      </w:r>
      <w:r w:rsidRPr="008F03E0">
        <w:rPr>
          <w:rFonts w:ascii="Cambria" w:hAnsi="Cambria" w:cs="Consolas"/>
          <w:sz w:val="28"/>
          <w:szCs w:val="28"/>
        </w:rPr>
        <w:t xml:space="preserve">Por ocasião da entrega, os </w:t>
      </w:r>
      <w:r w:rsidR="00483E4E" w:rsidRPr="008F03E0">
        <w:rPr>
          <w:rFonts w:ascii="Cambria" w:hAnsi="Cambria" w:cs="Consolas"/>
          <w:sz w:val="28"/>
          <w:szCs w:val="28"/>
        </w:rPr>
        <w:t>k</w:t>
      </w:r>
      <w:r w:rsidR="00483E4E" w:rsidRPr="008F03E0">
        <w:rPr>
          <w:rFonts w:ascii="Cambria" w:eastAsia="MS Mincho" w:hAnsi="Cambria" w:cs="Consolas"/>
          <w:sz w:val="28"/>
          <w:szCs w:val="28"/>
        </w:rPr>
        <w:t>its de material escolar</w:t>
      </w:r>
      <w:r w:rsidRPr="008F03E0">
        <w:rPr>
          <w:rFonts w:ascii="Cambria" w:hAnsi="Cambria" w:cs="Consolas"/>
          <w:sz w:val="28"/>
          <w:szCs w:val="28"/>
        </w:rPr>
        <w:t xml:space="preserve"> terão suas características confrontadas com as especificações contidas no edital e na proposta ofertada durante o certame licitatório, principalmente no tocante à unidade de fornecimento e à marca indicada, sob pena de recusa de recebimento.</w:t>
      </w:r>
    </w:p>
    <w:p w14:paraId="7B11DC38"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773A39B1"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3.4 – </w:t>
      </w:r>
      <w:r w:rsidRPr="008F03E0">
        <w:rPr>
          <w:rFonts w:ascii="Cambria" w:hAnsi="Cambria" w:cs="Consolas"/>
          <w:sz w:val="28"/>
          <w:szCs w:val="28"/>
        </w:rPr>
        <w:t xml:space="preserve">Constatadas irregularidades no objeto, o </w:t>
      </w:r>
      <w:r w:rsidRPr="008F03E0">
        <w:rPr>
          <w:rFonts w:ascii="Cambria" w:hAnsi="Cambria" w:cs="Consolas"/>
          <w:b/>
          <w:sz w:val="28"/>
          <w:szCs w:val="28"/>
        </w:rPr>
        <w:t>CONTRATANTE</w:t>
      </w:r>
      <w:r w:rsidRPr="008F03E0">
        <w:rPr>
          <w:rFonts w:ascii="Cambria" w:hAnsi="Cambria" w:cs="Consolas"/>
          <w:sz w:val="28"/>
          <w:szCs w:val="28"/>
        </w:rPr>
        <w:t xml:space="preserve">, sem prejuízo das penalidades cabíveis, poderá: </w:t>
      </w:r>
    </w:p>
    <w:p w14:paraId="27C46BA2" w14:textId="77777777" w:rsidR="008F03E0" w:rsidRPr="008F03E0" w:rsidRDefault="008F03E0" w:rsidP="00DB0158">
      <w:pPr>
        <w:tabs>
          <w:tab w:val="left" w:pos="-1701"/>
        </w:tabs>
        <w:autoSpaceDE w:val="0"/>
        <w:autoSpaceDN w:val="0"/>
        <w:adjustRightInd w:val="0"/>
        <w:jc w:val="both"/>
        <w:rPr>
          <w:rFonts w:ascii="Cambria" w:hAnsi="Cambria" w:cs="Consolas"/>
          <w:b/>
          <w:sz w:val="28"/>
          <w:szCs w:val="28"/>
        </w:rPr>
      </w:pPr>
    </w:p>
    <w:p w14:paraId="72AABDF5" w14:textId="4E798A88"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lastRenderedPageBreak/>
        <w:t>a)</w:t>
      </w:r>
      <w:r w:rsidRPr="008F03E0">
        <w:rPr>
          <w:rFonts w:ascii="Cambria" w:hAnsi="Cambria" w:cs="Consolas"/>
          <w:sz w:val="28"/>
          <w:szCs w:val="28"/>
        </w:rPr>
        <w:t xml:space="preserve">. Rejeitá-lo no todo ou em parte se não corresponder às especificações do Termo de Referência anexo ao Edital, determinando sua substituição/correção; </w:t>
      </w:r>
    </w:p>
    <w:p w14:paraId="1B46542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7416D7E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b)</w:t>
      </w:r>
      <w:r w:rsidRPr="008F03E0">
        <w:rPr>
          <w:rFonts w:ascii="Cambria" w:hAnsi="Cambria" w:cs="Consolas"/>
          <w:sz w:val="28"/>
          <w:szCs w:val="28"/>
        </w:rPr>
        <w:t xml:space="preserve"> Determinar sua complementação se houver diferença de quantidades. </w:t>
      </w:r>
    </w:p>
    <w:p w14:paraId="2B655ED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6AF3E7EB"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3.5 – </w:t>
      </w:r>
      <w:r w:rsidRPr="008F03E0">
        <w:rPr>
          <w:rFonts w:ascii="Cambria" w:hAnsi="Cambria" w:cs="Consolas"/>
          <w:sz w:val="28"/>
          <w:szCs w:val="28"/>
        </w:rPr>
        <w:t xml:space="preserve">As irregularidades deverão ser sanadas de acordo com a indicação do </w:t>
      </w:r>
      <w:r w:rsidRPr="008F03E0">
        <w:rPr>
          <w:rFonts w:ascii="Cambria" w:hAnsi="Cambria" w:cs="Consolas"/>
          <w:b/>
          <w:sz w:val="28"/>
          <w:szCs w:val="28"/>
        </w:rPr>
        <w:t>CONTRATANTE</w:t>
      </w:r>
      <w:r w:rsidRPr="008F03E0">
        <w:rPr>
          <w:rFonts w:ascii="Cambria" w:hAnsi="Cambria" w:cs="Consolas"/>
          <w:sz w:val="28"/>
          <w:szCs w:val="28"/>
        </w:rPr>
        <w:t xml:space="preserve">, no prazo máximo de 05 (cinco) dias úteis, contados do recebimento pela </w:t>
      </w:r>
      <w:r w:rsidRPr="008F03E0">
        <w:rPr>
          <w:rFonts w:ascii="Cambria" w:hAnsi="Cambria" w:cs="Consolas"/>
          <w:b/>
          <w:sz w:val="28"/>
          <w:szCs w:val="28"/>
        </w:rPr>
        <w:t>CONTRATADA</w:t>
      </w:r>
      <w:r w:rsidRPr="008F03E0">
        <w:rPr>
          <w:rFonts w:ascii="Cambria" w:hAnsi="Cambria" w:cs="Consolas"/>
          <w:sz w:val="28"/>
          <w:szCs w:val="28"/>
        </w:rPr>
        <w:t xml:space="preserve"> da notificação por escrito, mantido o preço inicialmente contratado. </w:t>
      </w:r>
    </w:p>
    <w:p w14:paraId="2A151AB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06AE60CF" w14:textId="16056A20"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3.6 – </w:t>
      </w:r>
      <w:r w:rsidRPr="008F03E0">
        <w:rPr>
          <w:rFonts w:ascii="Cambria" w:hAnsi="Cambria" w:cs="Consolas"/>
          <w:sz w:val="28"/>
          <w:szCs w:val="28"/>
        </w:rPr>
        <w:t xml:space="preserve">O recebimento não exime a </w:t>
      </w:r>
      <w:r w:rsidRPr="008F03E0">
        <w:rPr>
          <w:rFonts w:ascii="Cambria" w:hAnsi="Cambria" w:cs="Consolas"/>
          <w:b/>
          <w:sz w:val="28"/>
          <w:szCs w:val="28"/>
        </w:rPr>
        <w:t>CONTRATADA</w:t>
      </w:r>
      <w:r w:rsidRPr="008F03E0">
        <w:rPr>
          <w:rFonts w:ascii="Cambria" w:hAnsi="Cambria" w:cs="Consolas"/>
          <w:sz w:val="28"/>
          <w:szCs w:val="28"/>
        </w:rPr>
        <w:t xml:space="preserve"> de sua responsabilidade, na forma da lei, pela qualidade, correção e segurança dos </w:t>
      </w:r>
      <w:r w:rsidR="00483E4E" w:rsidRPr="008F03E0">
        <w:rPr>
          <w:rFonts w:ascii="Cambria" w:hAnsi="Cambria" w:cs="Consolas"/>
          <w:sz w:val="28"/>
          <w:szCs w:val="28"/>
        </w:rPr>
        <w:t>k</w:t>
      </w:r>
      <w:r w:rsidR="00483E4E" w:rsidRPr="008F03E0">
        <w:rPr>
          <w:rFonts w:ascii="Cambria" w:eastAsia="MS Mincho" w:hAnsi="Cambria" w:cs="Consolas"/>
          <w:sz w:val="28"/>
          <w:szCs w:val="28"/>
        </w:rPr>
        <w:t>its de material escolar</w:t>
      </w:r>
      <w:r w:rsidRPr="008F03E0">
        <w:rPr>
          <w:rFonts w:ascii="Cambria" w:hAnsi="Cambria" w:cs="Consolas"/>
          <w:sz w:val="28"/>
          <w:szCs w:val="28"/>
        </w:rPr>
        <w:t xml:space="preserve"> entregues. </w:t>
      </w:r>
    </w:p>
    <w:p w14:paraId="6AC48A83"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1102AEF7"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3.7 –</w:t>
      </w:r>
      <w:r w:rsidRPr="008F03E0">
        <w:rPr>
          <w:rFonts w:ascii="Cambria" w:hAnsi="Cambria" w:cs="Consolas"/>
          <w:sz w:val="28"/>
          <w:szCs w:val="28"/>
        </w:rPr>
        <w:t xml:space="preserve"> Correrão por conta da </w:t>
      </w:r>
      <w:r w:rsidRPr="008F03E0">
        <w:rPr>
          <w:rFonts w:ascii="Cambria" w:hAnsi="Cambria" w:cs="Consolas"/>
          <w:b/>
          <w:sz w:val="28"/>
          <w:szCs w:val="28"/>
        </w:rPr>
        <w:t>CONTRATADA</w:t>
      </w:r>
      <w:r w:rsidRPr="008F03E0">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8F03E0">
        <w:rPr>
          <w:rFonts w:ascii="Cambria" w:hAnsi="Cambria" w:cs="Consolas"/>
          <w:b/>
          <w:sz w:val="28"/>
          <w:szCs w:val="28"/>
        </w:rPr>
        <w:t>CONTRATANTE</w:t>
      </w:r>
      <w:r w:rsidRPr="008F03E0">
        <w:rPr>
          <w:rFonts w:ascii="Cambria" w:hAnsi="Cambria" w:cs="Consolas"/>
          <w:sz w:val="28"/>
          <w:szCs w:val="28"/>
        </w:rPr>
        <w:t>.</w:t>
      </w:r>
    </w:p>
    <w:p w14:paraId="2EFEF872"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068E0888"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CLÁUSULA QUARTA</w:t>
      </w:r>
    </w:p>
    <w:p w14:paraId="11E9F817"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VALOR, RECURSOS E PAGAMENTO</w:t>
      </w:r>
    </w:p>
    <w:p w14:paraId="57DF440D"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2B427B51" w14:textId="10805A28"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4.1 –</w:t>
      </w:r>
      <w:r w:rsidRPr="008F03E0">
        <w:rPr>
          <w:rFonts w:ascii="Cambria" w:hAnsi="Cambria" w:cs="Consolas"/>
          <w:sz w:val="28"/>
          <w:szCs w:val="28"/>
        </w:rPr>
        <w:t xml:space="preserve"> O valor total </w:t>
      </w:r>
      <w:r w:rsidR="00DC27E9" w:rsidRPr="008F03E0">
        <w:rPr>
          <w:rFonts w:ascii="Cambria" w:hAnsi="Cambria" w:cs="Consolas"/>
          <w:sz w:val="28"/>
          <w:szCs w:val="28"/>
        </w:rPr>
        <w:t xml:space="preserve">do presente contrato é de </w:t>
      </w:r>
      <w:r w:rsidR="008F03E0" w:rsidRPr="008F03E0">
        <w:rPr>
          <w:rFonts w:asciiTheme="majorHAnsi" w:hAnsiTheme="majorHAnsi" w:cs="Consolas"/>
          <w:b/>
          <w:sz w:val="28"/>
          <w:szCs w:val="28"/>
        </w:rPr>
        <w:t xml:space="preserve">R$ </w:t>
      </w:r>
      <w:r w:rsidR="008F03E0" w:rsidRPr="008F03E0">
        <w:rPr>
          <w:rFonts w:asciiTheme="majorHAnsi" w:hAnsiTheme="majorHAnsi" w:cs="Arial"/>
          <w:b/>
          <w:sz w:val="28"/>
          <w:szCs w:val="28"/>
        </w:rPr>
        <w:t xml:space="preserve">128.377,66 </w:t>
      </w:r>
      <w:r w:rsidR="008F03E0" w:rsidRPr="008F03E0">
        <w:rPr>
          <w:rFonts w:asciiTheme="majorHAnsi" w:hAnsiTheme="majorHAnsi" w:cs="Consolas"/>
          <w:b/>
          <w:sz w:val="28"/>
          <w:szCs w:val="28"/>
        </w:rPr>
        <w:t>(CENTO E VINTE E OITO MIL E TREZENTOS E SETENTA E SETE REAIS E SESSENTA E SEIS CENTAVOS)</w:t>
      </w:r>
      <w:r w:rsidR="008F03E0" w:rsidRPr="008F03E0">
        <w:rPr>
          <w:rFonts w:asciiTheme="majorHAnsi" w:hAnsiTheme="majorHAnsi" w:cs="Consolas"/>
          <w:sz w:val="28"/>
          <w:szCs w:val="28"/>
        </w:rPr>
        <w:t>,</w:t>
      </w:r>
      <w:r w:rsidR="00DC27E9" w:rsidRPr="008F03E0">
        <w:rPr>
          <w:rFonts w:asciiTheme="majorHAnsi" w:hAnsiTheme="majorHAnsi" w:cs="Consolas"/>
          <w:sz w:val="28"/>
          <w:szCs w:val="28"/>
        </w:rPr>
        <w:t xml:space="preserve"> </w:t>
      </w:r>
      <w:r w:rsidRPr="008F03E0">
        <w:rPr>
          <w:rFonts w:ascii="Cambria" w:hAnsi="Cambria" w:cs="Consolas"/>
          <w:sz w:val="28"/>
          <w:szCs w:val="28"/>
        </w:rPr>
        <w:t>o qual correrá por conta da</w:t>
      </w:r>
      <w:r w:rsidR="00483E4E" w:rsidRPr="008F03E0">
        <w:rPr>
          <w:rFonts w:ascii="Cambria" w:hAnsi="Cambria" w:cs="Consolas"/>
          <w:sz w:val="28"/>
          <w:szCs w:val="28"/>
        </w:rPr>
        <w:t>s</w:t>
      </w:r>
      <w:r w:rsidRPr="008F03E0">
        <w:rPr>
          <w:rFonts w:ascii="Cambria" w:hAnsi="Cambria" w:cs="Consolas"/>
          <w:sz w:val="28"/>
          <w:szCs w:val="28"/>
        </w:rPr>
        <w:t xml:space="preserve"> Funciona</w:t>
      </w:r>
      <w:r w:rsidR="00483E4E" w:rsidRPr="008F03E0">
        <w:rPr>
          <w:rFonts w:ascii="Cambria" w:hAnsi="Cambria" w:cs="Consolas"/>
          <w:sz w:val="28"/>
          <w:szCs w:val="28"/>
        </w:rPr>
        <w:t>is</w:t>
      </w:r>
      <w:r w:rsidRPr="008F03E0">
        <w:rPr>
          <w:rFonts w:ascii="Cambria" w:hAnsi="Cambria" w:cs="Consolas"/>
          <w:sz w:val="28"/>
          <w:szCs w:val="28"/>
        </w:rPr>
        <w:t xml:space="preserve"> Programática</w:t>
      </w:r>
      <w:r w:rsidR="00483E4E" w:rsidRPr="008F03E0">
        <w:rPr>
          <w:rFonts w:ascii="Cambria" w:hAnsi="Cambria" w:cs="Consolas"/>
          <w:sz w:val="28"/>
          <w:szCs w:val="28"/>
        </w:rPr>
        <w:t>s</w:t>
      </w:r>
      <w:r w:rsidRPr="008F03E0">
        <w:rPr>
          <w:rFonts w:ascii="Cambria" w:hAnsi="Cambria" w:cs="Consolas"/>
          <w:sz w:val="28"/>
          <w:szCs w:val="28"/>
        </w:rPr>
        <w:t xml:space="preserve">: </w:t>
      </w:r>
    </w:p>
    <w:p w14:paraId="04282FAD" w14:textId="77777777" w:rsidR="00483E4E" w:rsidRPr="008F03E0" w:rsidRDefault="00483E4E" w:rsidP="00483E4E">
      <w:pPr>
        <w:tabs>
          <w:tab w:val="left" w:pos="-1701"/>
        </w:tabs>
        <w:jc w:val="both"/>
        <w:rPr>
          <w:rFonts w:ascii="Cambria" w:hAnsi="Cambria" w:cs="Consolas"/>
          <w:b/>
          <w:sz w:val="28"/>
          <w:szCs w:val="28"/>
        </w:rPr>
      </w:pPr>
      <w:r w:rsidRPr="008F03E0">
        <w:rPr>
          <w:rFonts w:ascii="Cambria" w:hAnsi="Cambria" w:cs="Consolas"/>
          <w:b/>
          <w:sz w:val="28"/>
          <w:szCs w:val="28"/>
        </w:rPr>
        <w:t>FICHA 060;</w:t>
      </w:r>
    </w:p>
    <w:p w14:paraId="14B9C1CA" w14:textId="77777777" w:rsidR="00483E4E" w:rsidRPr="008F03E0" w:rsidRDefault="00483E4E" w:rsidP="00483E4E">
      <w:pPr>
        <w:tabs>
          <w:tab w:val="left" w:pos="-1701"/>
        </w:tabs>
        <w:jc w:val="both"/>
        <w:rPr>
          <w:rFonts w:ascii="Cambria" w:hAnsi="Cambria" w:cs="Consolas"/>
          <w:b/>
          <w:sz w:val="28"/>
          <w:szCs w:val="28"/>
        </w:rPr>
      </w:pPr>
      <w:r w:rsidRPr="008F03E0">
        <w:rPr>
          <w:rFonts w:ascii="Cambria" w:hAnsi="Cambria" w:cs="Consolas"/>
          <w:b/>
          <w:sz w:val="28"/>
          <w:szCs w:val="28"/>
        </w:rPr>
        <w:t>FICHA 061;</w:t>
      </w:r>
    </w:p>
    <w:p w14:paraId="354C0FDE" w14:textId="77777777" w:rsidR="00483E4E" w:rsidRPr="008F03E0" w:rsidRDefault="00483E4E" w:rsidP="00483E4E">
      <w:pPr>
        <w:tabs>
          <w:tab w:val="left" w:pos="-1701"/>
        </w:tabs>
        <w:jc w:val="both"/>
        <w:rPr>
          <w:rFonts w:ascii="Cambria" w:hAnsi="Cambria" w:cs="Consolas"/>
          <w:b/>
          <w:sz w:val="28"/>
          <w:szCs w:val="28"/>
        </w:rPr>
      </w:pPr>
      <w:r w:rsidRPr="008F03E0">
        <w:rPr>
          <w:rFonts w:ascii="Cambria" w:hAnsi="Cambria" w:cs="Consolas"/>
          <w:b/>
          <w:sz w:val="28"/>
          <w:szCs w:val="28"/>
        </w:rPr>
        <w:t>FICHA 074;</w:t>
      </w:r>
    </w:p>
    <w:p w14:paraId="420974F1" w14:textId="77777777" w:rsidR="00483E4E" w:rsidRPr="008F03E0" w:rsidRDefault="00483E4E" w:rsidP="00483E4E">
      <w:pPr>
        <w:tabs>
          <w:tab w:val="left" w:pos="-1701"/>
        </w:tabs>
        <w:jc w:val="both"/>
        <w:rPr>
          <w:rFonts w:ascii="Cambria" w:hAnsi="Cambria" w:cs="Consolas"/>
          <w:b/>
          <w:sz w:val="28"/>
          <w:szCs w:val="28"/>
        </w:rPr>
      </w:pPr>
      <w:r w:rsidRPr="008F03E0">
        <w:rPr>
          <w:rFonts w:ascii="Cambria" w:hAnsi="Cambria" w:cs="Consolas"/>
          <w:b/>
          <w:sz w:val="28"/>
          <w:szCs w:val="28"/>
        </w:rPr>
        <w:t>FICHA 084;</w:t>
      </w:r>
    </w:p>
    <w:p w14:paraId="7FD80B5A" w14:textId="77777777" w:rsidR="00483E4E" w:rsidRPr="008F03E0" w:rsidRDefault="00483E4E" w:rsidP="00483E4E">
      <w:pPr>
        <w:tabs>
          <w:tab w:val="left" w:pos="-1701"/>
        </w:tabs>
        <w:jc w:val="both"/>
        <w:rPr>
          <w:rFonts w:ascii="Cambria" w:hAnsi="Cambria" w:cs="Consolas"/>
          <w:b/>
          <w:sz w:val="28"/>
          <w:szCs w:val="28"/>
        </w:rPr>
      </w:pPr>
      <w:r w:rsidRPr="008F03E0">
        <w:rPr>
          <w:rFonts w:ascii="Cambria" w:hAnsi="Cambria" w:cs="Consolas"/>
          <w:b/>
          <w:sz w:val="28"/>
          <w:szCs w:val="28"/>
        </w:rPr>
        <w:t>FICHA 103;</w:t>
      </w:r>
    </w:p>
    <w:p w14:paraId="1E3878AE" w14:textId="77777777" w:rsidR="00483E4E" w:rsidRPr="008F03E0" w:rsidRDefault="00483E4E" w:rsidP="00483E4E">
      <w:pPr>
        <w:tabs>
          <w:tab w:val="left" w:pos="-1701"/>
        </w:tabs>
        <w:jc w:val="both"/>
        <w:rPr>
          <w:rFonts w:ascii="Cambria" w:hAnsi="Cambria" w:cs="Consolas"/>
          <w:b/>
          <w:sz w:val="28"/>
          <w:szCs w:val="28"/>
        </w:rPr>
      </w:pPr>
      <w:r w:rsidRPr="008F03E0">
        <w:rPr>
          <w:rFonts w:ascii="Cambria" w:hAnsi="Cambria" w:cs="Consolas"/>
          <w:b/>
          <w:sz w:val="28"/>
          <w:szCs w:val="28"/>
        </w:rPr>
        <w:t>FICHA 110;</w:t>
      </w:r>
    </w:p>
    <w:p w14:paraId="777A5DC9" w14:textId="77777777" w:rsidR="00483E4E" w:rsidRPr="008F03E0" w:rsidRDefault="00483E4E" w:rsidP="00483E4E">
      <w:pPr>
        <w:tabs>
          <w:tab w:val="left" w:pos="-1701"/>
        </w:tabs>
        <w:jc w:val="both"/>
        <w:rPr>
          <w:rFonts w:ascii="Cambria" w:hAnsi="Cambria" w:cs="Consolas"/>
          <w:b/>
          <w:sz w:val="28"/>
          <w:szCs w:val="28"/>
        </w:rPr>
      </w:pPr>
      <w:r w:rsidRPr="008F03E0">
        <w:rPr>
          <w:rFonts w:ascii="Cambria" w:hAnsi="Cambria" w:cs="Consolas"/>
          <w:b/>
          <w:sz w:val="28"/>
          <w:szCs w:val="28"/>
        </w:rPr>
        <w:t>FICHA 116.</w:t>
      </w:r>
    </w:p>
    <w:p w14:paraId="7A24D996"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72BC5037"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4.2 –</w:t>
      </w:r>
      <w:r w:rsidRPr="008F03E0">
        <w:rPr>
          <w:rFonts w:ascii="Cambria" w:hAnsi="Cambria" w:cs="Consolas"/>
          <w:sz w:val="28"/>
          <w:szCs w:val="28"/>
        </w:rPr>
        <w:t xml:space="preserve"> O pagamento será efetuado pela Tesouraria do </w:t>
      </w:r>
      <w:r w:rsidRPr="008F03E0">
        <w:rPr>
          <w:rFonts w:ascii="Cambria" w:hAnsi="Cambria" w:cs="Consolas"/>
          <w:b/>
          <w:sz w:val="28"/>
          <w:szCs w:val="28"/>
        </w:rPr>
        <w:t>CONTRATANTE</w:t>
      </w:r>
      <w:r w:rsidRPr="008F03E0">
        <w:rPr>
          <w:rFonts w:ascii="Cambria" w:hAnsi="Cambria" w:cs="Consolas"/>
          <w:sz w:val="28"/>
          <w:szCs w:val="28"/>
        </w:rPr>
        <w:t xml:space="preserve">, no prazo de 30 (trinta) dias corridos, contados da emissão do Termo de Recebimento Definitivo, mediante depósito (s) em conta corrente em nome da </w:t>
      </w:r>
      <w:r w:rsidRPr="008F03E0">
        <w:rPr>
          <w:rFonts w:ascii="Cambria" w:hAnsi="Cambria" w:cs="Consolas"/>
          <w:b/>
          <w:sz w:val="28"/>
          <w:szCs w:val="28"/>
        </w:rPr>
        <w:t>CONTRATADA</w:t>
      </w:r>
      <w:r w:rsidRPr="008F03E0">
        <w:rPr>
          <w:rFonts w:ascii="Cambria" w:hAnsi="Cambria" w:cs="Consolas"/>
          <w:sz w:val="28"/>
          <w:szCs w:val="28"/>
        </w:rPr>
        <w:t xml:space="preserve"> no Banco do Brasil S.A., desde que a correspondente nota fiscal/fatura tenha sido emitida sem incorreções. </w:t>
      </w:r>
    </w:p>
    <w:p w14:paraId="3D5E5095"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p>
    <w:p w14:paraId="66462EAE" w14:textId="46B27205"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lastRenderedPageBreak/>
        <w:t>4.3 –</w:t>
      </w:r>
      <w:r w:rsidRPr="008F03E0">
        <w:rPr>
          <w:rFonts w:ascii="Cambria" w:hAnsi="Cambria"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pela </w:t>
      </w:r>
      <w:r w:rsidR="0046768A" w:rsidRPr="008F03E0">
        <w:rPr>
          <w:rFonts w:ascii="Cambria" w:hAnsi="Cambria" w:cs="Consolas"/>
          <w:sz w:val="28"/>
          <w:szCs w:val="28"/>
        </w:rPr>
        <w:t>Secretária Municipal de Educação</w:t>
      </w:r>
      <w:r w:rsidRPr="008F03E0">
        <w:rPr>
          <w:rFonts w:ascii="Cambria" w:hAnsi="Cambria" w:cs="Consolas"/>
          <w:sz w:val="28"/>
          <w:szCs w:val="28"/>
        </w:rPr>
        <w:t>, o prazo para sua regularização.</w:t>
      </w:r>
    </w:p>
    <w:p w14:paraId="2D79BF26"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32A6EAE6"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4.4 –</w:t>
      </w:r>
      <w:r w:rsidRPr="008F03E0">
        <w:rPr>
          <w:rFonts w:ascii="Cambria" w:hAnsi="Cambria" w:cs="Consolas"/>
          <w:sz w:val="28"/>
          <w:szCs w:val="28"/>
        </w:rPr>
        <w:t xml:space="preserve"> Caso a </w:t>
      </w:r>
      <w:r w:rsidRPr="008F03E0">
        <w:rPr>
          <w:rFonts w:ascii="Cambria" w:hAnsi="Cambria" w:cs="Consolas"/>
          <w:b/>
          <w:sz w:val="28"/>
          <w:szCs w:val="28"/>
        </w:rPr>
        <w:t>CONTRATADA</w:t>
      </w:r>
      <w:r w:rsidRPr="008F03E0">
        <w:rPr>
          <w:rFonts w:ascii="Cambria" w:hAnsi="Cambria" w:cs="Consolas"/>
          <w:sz w:val="28"/>
          <w:szCs w:val="28"/>
        </w:rPr>
        <w:t xml:space="preserve"> não apresente carta de correção no prazo estipulado, o prazo para pagamento será recontado a partir da data da sua apresentação. </w:t>
      </w:r>
    </w:p>
    <w:p w14:paraId="488E4814"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15700EE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4.5 –</w:t>
      </w:r>
      <w:r w:rsidRPr="008F03E0">
        <w:rPr>
          <w:rFonts w:ascii="Cambria" w:hAnsi="Cambria"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06F822B0"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785775F4"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4.6 –</w:t>
      </w:r>
      <w:r w:rsidRPr="008F03E0">
        <w:rPr>
          <w:rFonts w:ascii="Cambria" w:hAnsi="Cambria" w:cs="Consolas"/>
          <w:sz w:val="28"/>
          <w:szCs w:val="28"/>
        </w:rPr>
        <w:t xml:space="preserve"> A contagem do prazo para pagamento considerará dias corridos e terá início e encerramento em dias de expediente no </w:t>
      </w:r>
      <w:r w:rsidRPr="008F03E0">
        <w:rPr>
          <w:rFonts w:ascii="Cambria" w:hAnsi="Cambria" w:cs="Consolas"/>
          <w:b/>
          <w:sz w:val="28"/>
          <w:szCs w:val="28"/>
        </w:rPr>
        <w:t>CONTRATANTE</w:t>
      </w:r>
      <w:r w:rsidRPr="008F03E0">
        <w:rPr>
          <w:rFonts w:ascii="Cambria" w:hAnsi="Cambria" w:cs="Consolas"/>
          <w:sz w:val="28"/>
          <w:szCs w:val="28"/>
        </w:rPr>
        <w:t xml:space="preserve">. </w:t>
      </w:r>
    </w:p>
    <w:p w14:paraId="4E54FE70"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2DB1DEA3"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4.7 –</w:t>
      </w:r>
      <w:r w:rsidRPr="008F03E0">
        <w:rPr>
          <w:rFonts w:ascii="Cambria" w:hAnsi="Cambria" w:cs="Consolas"/>
          <w:sz w:val="28"/>
          <w:szCs w:val="28"/>
        </w:rPr>
        <w:t xml:space="preserve"> Caso o término da contagem aconteça em dias sem expediente bancário, o pagamento ocorrerá no primeiro dia útil imediatamente subsequente. </w:t>
      </w:r>
    </w:p>
    <w:p w14:paraId="1BB6E5CA"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p>
    <w:p w14:paraId="529A304D"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4.8 –</w:t>
      </w:r>
      <w:r w:rsidRPr="008F03E0">
        <w:rPr>
          <w:rFonts w:ascii="Cambria" w:hAnsi="Cambria" w:cs="Consolas"/>
          <w:sz w:val="28"/>
          <w:szCs w:val="28"/>
        </w:rPr>
        <w:t xml:space="preserve"> No caso de a </w:t>
      </w:r>
      <w:r w:rsidRPr="008F03E0">
        <w:rPr>
          <w:rFonts w:ascii="Cambria" w:hAnsi="Cambria" w:cs="Consolas"/>
          <w:b/>
          <w:sz w:val="28"/>
          <w:szCs w:val="28"/>
        </w:rPr>
        <w:t>CONTRATADA</w:t>
      </w:r>
      <w:r w:rsidRPr="008F03E0">
        <w:rPr>
          <w:rFonts w:ascii="Cambria" w:hAnsi="Cambria"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003BE37A"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1492693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4.9 –</w:t>
      </w:r>
      <w:r w:rsidRPr="008F03E0">
        <w:rPr>
          <w:rFonts w:ascii="Cambria" w:hAnsi="Cambria" w:cs="Consolas"/>
          <w:sz w:val="28"/>
          <w:szCs w:val="28"/>
        </w:rPr>
        <w:t xml:space="preserve"> No caso de a </w:t>
      </w:r>
      <w:r w:rsidRPr="008F03E0">
        <w:rPr>
          <w:rFonts w:ascii="Cambria" w:hAnsi="Cambria" w:cs="Consolas"/>
          <w:b/>
          <w:sz w:val="28"/>
          <w:szCs w:val="28"/>
        </w:rPr>
        <w:t>CONTRATADA</w:t>
      </w:r>
      <w:r w:rsidRPr="008F03E0">
        <w:rPr>
          <w:rFonts w:ascii="Cambria" w:hAnsi="Cambria"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FDADE56"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p>
    <w:p w14:paraId="1A906769"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4.10 –</w:t>
      </w:r>
      <w:r w:rsidRPr="008F03E0">
        <w:rPr>
          <w:rFonts w:ascii="Cambria" w:hAnsi="Cambria" w:cs="Consolas"/>
          <w:sz w:val="28"/>
          <w:szCs w:val="28"/>
        </w:rPr>
        <w:t xml:space="preserve"> A não apresentação das comprovações de que tratam as cláusulas 4.8 e 4.9 assegura ao </w:t>
      </w:r>
      <w:r w:rsidRPr="008F03E0">
        <w:rPr>
          <w:rFonts w:ascii="Cambria" w:hAnsi="Cambria" w:cs="Consolas"/>
          <w:b/>
          <w:sz w:val="28"/>
          <w:szCs w:val="28"/>
        </w:rPr>
        <w:t>CONTRATANTE</w:t>
      </w:r>
      <w:r w:rsidRPr="008F03E0">
        <w:rPr>
          <w:rFonts w:ascii="Cambria" w:hAnsi="Cambria" w:cs="Consolas"/>
          <w:sz w:val="28"/>
          <w:szCs w:val="28"/>
        </w:rPr>
        <w:t xml:space="preserve"> o direito de sustar o pagamento respectivo e/ou pagamentos seguintes.</w:t>
      </w:r>
    </w:p>
    <w:p w14:paraId="30DBEEDA" w14:textId="270F7CF6" w:rsidR="00DB0158" w:rsidRPr="008F03E0" w:rsidRDefault="00DB0158" w:rsidP="00DB0158">
      <w:pPr>
        <w:tabs>
          <w:tab w:val="left" w:pos="-1701"/>
        </w:tabs>
        <w:autoSpaceDE w:val="0"/>
        <w:autoSpaceDN w:val="0"/>
        <w:adjustRightInd w:val="0"/>
        <w:jc w:val="both"/>
        <w:rPr>
          <w:rFonts w:ascii="Cambria" w:hAnsi="Cambria" w:cs="Consolas"/>
          <w:b/>
          <w:sz w:val="28"/>
          <w:szCs w:val="28"/>
        </w:rPr>
      </w:pPr>
    </w:p>
    <w:p w14:paraId="1839A756" w14:textId="76D54A08" w:rsidR="008F03E0" w:rsidRPr="008F03E0" w:rsidRDefault="008F03E0" w:rsidP="00DB0158">
      <w:pPr>
        <w:tabs>
          <w:tab w:val="left" w:pos="-1701"/>
        </w:tabs>
        <w:autoSpaceDE w:val="0"/>
        <w:autoSpaceDN w:val="0"/>
        <w:adjustRightInd w:val="0"/>
        <w:jc w:val="both"/>
        <w:rPr>
          <w:rFonts w:ascii="Cambria" w:hAnsi="Cambria" w:cs="Consolas"/>
          <w:b/>
          <w:sz w:val="28"/>
          <w:szCs w:val="28"/>
        </w:rPr>
      </w:pPr>
    </w:p>
    <w:p w14:paraId="6F861328" w14:textId="0599E849" w:rsidR="008F03E0" w:rsidRPr="008F03E0" w:rsidRDefault="008F03E0" w:rsidP="00DB0158">
      <w:pPr>
        <w:tabs>
          <w:tab w:val="left" w:pos="-1701"/>
        </w:tabs>
        <w:autoSpaceDE w:val="0"/>
        <w:autoSpaceDN w:val="0"/>
        <w:adjustRightInd w:val="0"/>
        <w:jc w:val="both"/>
        <w:rPr>
          <w:rFonts w:ascii="Cambria" w:hAnsi="Cambria" w:cs="Consolas"/>
          <w:b/>
          <w:sz w:val="28"/>
          <w:szCs w:val="28"/>
        </w:rPr>
      </w:pPr>
    </w:p>
    <w:p w14:paraId="7C70EAA5" w14:textId="77777777" w:rsidR="008F03E0" w:rsidRPr="008F03E0" w:rsidRDefault="008F03E0" w:rsidP="00DB0158">
      <w:pPr>
        <w:tabs>
          <w:tab w:val="left" w:pos="-1701"/>
        </w:tabs>
        <w:autoSpaceDE w:val="0"/>
        <w:autoSpaceDN w:val="0"/>
        <w:adjustRightInd w:val="0"/>
        <w:jc w:val="both"/>
        <w:rPr>
          <w:rFonts w:ascii="Cambria" w:hAnsi="Cambria" w:cs="Consolas"/>
          <w:b/>
          <w:sz w:val="28"/>
          <w:szCs w:val="28"/>
        </w:rPr>
      </w:pPr>
    </w:p>
    <w:p w14:paraId="0066F485"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lastRenderedPageBreak/>
        <w:t>CLÁUSULA QUINTA</w:t>
      </w:r>
    </w:p>
    <w:p w14:paraId="08BF4532"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OBRIGAÇÕES DA CONTRATADA</w:t>
      </w:r>
    </w:p>
    <w:p w14:paraId="2CCE4F7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01CAF784"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sz w:val="28"/>
          <w:szCs w:val="28"/>
        </w:rPr>
        <w:t xml:space="preserve">Além das disposições constantes no Termo de Referência – Anexo I do Edital, a </w:t>
      </w:r>
      <w:r w:rsidRPr="008F03E0">
        <w:rPr>
          <w:rFonts w:ascii="Cambria" w:hAnsi="Cambria" w:cs="Consolas"/>
          <w:b/>
          <w:sz w:val="28"/>
          <w:szCs w:val="28"/>
        </w:rPr>
        <w:t>CONTRATADA</w:t>
      </w:r>
      <w:r w:rsidRPr="008F03E0">
        <w:rPr>
          <w:rFonts w:ascii="Cambria" w:hAnsi="Cambria" w:cs="Consolas"/>
          <w:sz w:val="28"/>
          <w:szCs w:val="28"/>
        </w:rPr>
        <w:t xml:space="preserve"> obriga-se a: </w:t>
      </w:r>
    </w:p>
    <w:p w14:paraId="62863A23"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5271353C"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5.1 – </w:t>
      </w:r>
      <w:r w:rsidRPr="008F03E0">
        <w:rPr>
          <w:rFonts w:ascii="Cambria" w:hAnsi="Cambria"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5C140FCB"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08AEC627" w14:textId="09746242"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5.2 –</w:t>
      </w:r>
      <w:r w:rsidRPr="008F03E0">
        <w:rPr>
          <w:rFonts w:ascii="Cambria" w:hAnsi="Cambria" w:cs="Consolas"/>
          <w:sz w:val="28"/>
          <w:szCs w:val="28"/>
        </w:rPr>
        <w:t xml:space="preserve"> Arcar com as despesas de carga e descarga e de frete referente às entregas dos </w:t>
      </w:r>
      <w:r w:rsidR="00483E4E" w:rsidRPr="008F03E0">
        <w:rPr>
          <w:rFonts w:ascii="Cambria" w:hAnsi="Cambria" w:cs="Consolas"/>
          <w:sz w:val="28"/>
          <w:szCs w:val="28"/>
        </w:rPr>
        <w:t>k</w:t>
      </w:r>
      <w:r w:rsidR="00483E4E" w:rsidRPr="008F03E0">
        <w:rPr>
          <w:rFonts w:ascii="Cambria" w:eastAsia="MS Mincho" w:hAnsi="Cambria" w:cs="Consolas"/>
          <w:sz w:val="28"/>
          <w:szCs w:val="28"/>
        </w:rPr>
        <w:t>its de material escolar</w:t>
      </w:r>
      <w:r w:rsidRPr="008F03E0">
        <w:rPr>
          <w:rFonts w:ascii="Cambria" w:hAnsi="Cambria" w:cs="Consolas"/>
          <w:sz w:val="28"/>
          <w:szCs w:val="28"/>
        </w:rPr>
        <w:t xml:space="preserve">, inclusive os decorrentes de devolução e reposição dos </w:t>
      </w:r>
      <w:r w:rsidR="00483E4E" w:rsidRPr="008F03E0">
        <w:rPr>
          <w:rFonts w:ascii="Cambria" w:hAnsi="Cambria" w:cs="Consolas"/>
          <w:sz w:val="28"/>
          <w:szCs w:val="28"/>
        </w:rPr>
        <w:t>k</w:t>
      </w:r>
      <w:r w:rsidR="00483E4E" w:rsidRPr="008F03E0">
        <w:rPr>
          <w:rFonts w:ascii="Cambria" w:eastAsia="MS Mincho" w:hAnsi="Cambria" w:cs="Consolas"/>
          <w:sz w:val="28"/>
          <w:szCs w:val="28"/>
        </w:rPr>
        <w:t>its de material escolar</w:t>
      </w:r>
      <w:r w:rsidRPr="008F03E0">
        <w:rPr>
          <w:rFonts w:ascii="Cambria" w:hAnsi="Cambria" w:cs="Consolas"/>
          <w:sz w:val="28"/>
          <w:szCs w:val="28"/>
        </w:rPr>
        <w:t xml:space="preserve"> recusados por não atenderem ao Edital. </w:t>
      </w:r>
    </w:p>
    <w:p w14:paraId="33F46CC2"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42FD16DC"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5.3 – </w:t>
      </w:r>
      <w:r w:rsidRPr="008F03E0">
        <w:rPr>
          <w:rFonts w:ascii="Cambria" w:hAnsi="Cambria" w:cs="Consolas"/>
          <w:sz w:val="28"/>
          <w:szCs w:val="28"/>
        </w:rPr>
        <w:t xml:space="preserve">Cumprir os termos do presente contrato e do Edital e seus anexos, na estrita observância da legislação pertinente em vigor. </w:t>
      </w:r>
    </w:p>
    <w:p w14:paraId="0262BB3C"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20B5A0F3"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5.4 – </w:t>
      </w:r>
      <w:r w:rsidRPr="008F03E0">
        <w:rPr>
          <w:rFonts w:ascii="Cambria" w:hAnsi="Cambria"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8F03E0">
        <w:rPr>
          <w:rFonts w:ascii="Cambria" w:hAnsi="Cambria" w:cs="Consolas"/>
          <w:b/>
          <w:sz w:val="28"/>
          <w:szCs w:val="28"/>
        </w:rPr>
        <w:t>CONTRATANTE</w:t>
      </w:r>
      <w:r w:rsidRPr="008F03E0">
        <w:rPr>
          <w:rFonts w:ascii="Cambria" w:hAnsi="Cambria" w:cs="Consolas"/>
          <w:sz w:val="28"/>
          <w:szCs w:val="28"/>
        </w:rPr>
        <w:t xml:space="preserve"> o ônus pelo seu pagamento, não podendo onerar o presente contrato; </w:t>
      </w:r>
    </w:p>
    <w:p w14:paraId="72EC4DF0"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6E76E1DA"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5.4.1 – </w:t>
      </w:r>
      <w:r w:rsidRPr="008F03E0">
        <w:rPr>
          <w:rFonts w:ascii="Cambria" w:hAnsi="Cambria" w:cs="Consolas"/>
          <w:sz w:val="28"/>
          <w:szCs w:val="28"/>
        </w:rPr>
        <w:t xml:space="preserve">A inadimplência da </w:t>
      </w:r>
      <w:r w:rsidRPr="008F03E0">
        <w:rPr>
          <w:rFonts w:ascii="Cambria" w:hAnsi="Cambria" w:cs="Consolas"/>
          <w:b/>
          <w:sz w:val="28"/>
          <w:szCs w:val="28"/>
        </w:rPr>
        <w:t>CONTRATADA</w:t>
      </w:r>
      <w:r w:rsidRPr="008F03E0">
        <w:rPr>
          <w:rFonts w:ascii="Cambria" w:hAnsi="Cambria" w:cs="Consolas"/>
          <w:sz w:val="28"/>
          <w:szCs w:val="28"/>
        </w:rPr>
        <w:t xml:space="preserve"> não transfere ao </w:t>
      </w:r>
      <w:r w:rsidRPr="008F03E0">
        <w:rPr>
          <w:rFonts w:ascii="Cambria" w:hAnsi="Cambria" w:cs="Consolas"/>
          <w:b/>
          <w:sz w:val="28"/>
          <w:szCs w:val="28"/>
        </w:rPr>
        <w:t>CONTRATANTE</w:t>
      </w:r>
      <w:r w:rsidRPr="008F03E0">
        <w:rPr>
          <w:rFonts w:ascii="Cambria" w:hAnsi="Cambria" w:cs="Consolas"/>
          <w:sz w:val="28"/>
          <w:szCs w:val="28"/>
        </w:rPr>
        <w:t xml:space="preserve"> a responsabilidade de seu pagamento, nem poderá onerar o objeto deste contrato.</w:t>
      </w:r>
    </w:p>
    <w:p w14:paraId="61C3572A"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1DF3C08C"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 xml:space="preserve">5.5 – </w:t>
      </w:r>
      <w:r w:rsidRPr="008F03E0">
        <w:rPr>
          <w:rFonts w:ascii="Cambria" w:hAnsi="Cambria" w:cs="Consolas"/>
          <w:sz w:val="28"/>
          <w:szCs w:val="28"/>
        </w:rPr>
        <w:t xml:space="preserve">Responder por quaisquer danos, perdas ou prejuízos causados diretamente ao </w:t>
      </w:r>
      <w:r w:rsidRPr="008F03E0">
        <w:rPr>
          <w:rFonts w:ascii="Cambria" w:hAnsi="Cambria" w:cs="Consolas"/>
          <w:b/>
          <w:sz w:val="28"/>
          <w:szCs w:val="28"/>
        </w:rPr>
        <w:t>CONTRATANTE</w:t>
      </w:r>
      <w:r w:rsidRPr="008F03E0">
        <w:rPr>
          <w:rFonts w:ascii="Cambria" w:hAnsi="Cambria" w:cs="Consolas"/>
          <w:sz w:val="28"/>
          <w:szCs w:val="28"/>
        </w:rPr>
        <w:t xml:space="preserve"> ou a terceiros, decorrentes de sua culpa ou dolo na execução deste contrato, correndo às suas expensas os ressarcimentos e indenizações devidos. </w:t>
      </w:r>
    </w:p>
    <w:p w14:paraId="2B2E8FFB"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345650D9"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5.6 –</w:t>
      </w:r>
      <w:r w:rsidRPr="008F03E0">
        <w:rPr>
          <w:rFonts w:ascii="Cambria" w:hAnsi="Cambria"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6E68654D"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36033E53" w14:textId="4B0E4DE6"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lastRenderedPageBreak/>
        <w:t xml:space="preserve">5.7 – </w:t>
      </w:r>
      <w:r w:rsidRPr="008F03E0">
        <w:rPr>
          <w:rFonts w:ascii="Cambria" w:hAnsi="Cambria" w:cs="Consolas"/>
          <w:sz w:val="28"/>
          <w:szCs w:val="28"/>
        </w:rPr>
        <w:t xml:space="preserve">A </w:t>
      </w:r>
      <w:r w:rsidRPr="008F03E0">
        <w:rPr>
          <w:rFonts w:ascii="Cambria" w:hAnsi="Cambria" w:cs="Consolas"/>
          <w:b/>
          <w:sz w:val="28"/>
          <w:szCs w:val="28"/>
        </w:rPr>
        <w:t>CONTRATADA</w:t>
      </w:r>
      <w:r w:rsidRPr="008F03E0">
        <w:rPr>
          <w:rFonts w:ascii="Cambria" w:hAnsi="Cambria" w:cs="Consolas"/>
          <w:sz w:val="28"/>
          <w:szCs w:val="28"/>
        </w:rPr>
        <w:t xml:space="preserve"> em situação de recuperação judicial/extrajudicial deverá comprovar o cumprimento das obrigações do plano de recuperação judicial/extrajudicial sempre que solicitado pela </w:t>
      </w:r>
      <w:r w:rsidR="0046768A" w:rsidRPr="008F03E0">
        <w:rPr>
          <w:rFonts w:ascii="Cambria" w:hAnsi="Cambria" w:cs="Consolas"/>
          <w:sz w:val="28"/>
          <w:szCs w:val="28"/>
        </w:rPr>
        <w:t>Secretária Municipal de Educação</w:t>
      </w:r>
      <w:r w:rsidRPr="008F03E0">
        <w:rPr>
          <w:rFonts w:ascii="Cambria" w:hAnsi="Cambria" w:cs="Consolas"/>
          <w:sz w:val="28"/>
          <w:szCs w:val="28"/>
        </w:rPr>
        <w:t xml:space="preserve"> e, ainda, na hipótese de substituição ou impedimento do administrador judicial, comunicar imediatamente, por escrito, a </w:t>
      </w:r>
      <w:r w:rsidR="0046768A" w:rsidRPr="008F03E0">
        <w:rPr>
          <w:rFonts w:ascii="Cambria" w:hAnsi="Cambria" w:cs="Consolas"/>
          <w:sz w:val="28"/>
          <w:szCs w:val="28"/>
        </w:rPr>
        <w:t>Secretária Municipal de Educação</w:t>
      </w:r>
      <w:r w:rsidRPr="008F03E0">
        <w:rPr>
          <w:rFonts w:ascii="Cambria" w:hAnsi="Cambria" w:cs="Consolas"/>
          <w:sz w:val="28"/>
          <w:szCs w:val="28"/>
        </w:rPr>
        <w:t>.</w:t>
      </w:r>
    </w:p>
    <w:p w14:paraId="3606A90F" w14:textId="77777777" w:rsidR="008F03E0" w:rsidRPr="008F03E0" w:rsidRDefault="008F03E0" w:rsidP="00DB0158">
      <w:pPr>
        <w:tabs>
          <w:tab w:val="left" w:pos="-1701"/>
        </w:tabs>
        <w:autoSpaceDE w:val="0"/>
        <w:autoSpaceDN w:val="0"/>
        <w:adjustRightInd w:val="0"/>
        <w:jc w:val="both"/>
        <w:rPr>
          <w:rFonts w:ascii="Cambria" w:hAnsi="Cambria" w:cs="Consolas"/>
          <w:b/>
          <w:sz w:val="28"/>
          <w:szCs w:val="28"/>
        </w:rPr>
      </w:pPr>
    </w:p>
    <w:p w14:paraId="53965F23" w14:textId="12E6A9A4"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CLÁUSULA SEXTA</w:t>
      </w:r>
    </w:p>
    <w:p w14:paraId="4ACC9B1B"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OBRIGAÇÕES DO CONTRATANTE</w:t>
      </w:r>
    </w:p>
    <w:p w14:paraId="26672909"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5E9E0A05"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6.1 –</w:t>
      </w:r>
      <w:r w:rsidRPr="008F03E0">
        <w:rPr>
          <w:rFonts w:ascii="Cambria" w:hAnsi="Cambria" w:cs="Consolas"/>
          <w:sz w:val="28"/>
          <w:szCs w:val="28"/>
        </w:rPr>
        <w:t xml:space="preserve"> Cumprir o prazo fixado para realização do pagamento. </w:t>
      </w:r>
    </w:p>
    <w:p w14:paraId="6FF35428"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64F06369"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6.2 –</w:t>
      </w:r>
      <w:r w:rsidRPr="008F03E0">
        <w:rPr>
          <w:rFonts w:ascii="Cambria" w:hAnsi="Cambria" w:cs="Consolas"/>
          <w:sz w:val="28"/>
          <w:szCs w:val="28"/>
        </w:rPr>
        <w:t xml:space="preserve"> Permitir acesso dos funcionários da </w:t>
      </w:r>
      <w:r w:rsidRPr="008F03E0">
        <w:rPr>
          <w:rFonts w:ascii="Cambria" w:hAnsi="Cambria" w:cs="Consolas"/>
          <w:b/>
          <w:sz w:val="28"/>
          <w:szCs w:val="28"/>
        </w:rPr>
        <w:t>CONTRATADA</w:t>
      </w:r>
      <w:r w:rsidRPr="008F03E0">
        <w:rPr>
          <w:rFonts w:ascii="Cambria" w:hAnsi="Cambria" w:cs="Consolas"/>
          <w:sz w:val="28"/>
          <w:szCs w:val="28"/>
        </w:rPr>
        <w:t xml:space="preserve"> ao local determinado para a entrega do objeto. </w:t>
      </w:r>
    </w:p>
    <w:p w14:paraId="7522AE19"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4E7DF80E" w14:textId="412ABB53"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sz w:val="28"/>
          <w:szCs w:val="28"/>
        </w:rPr>
        <w:t>6.3 –</w:t>
      </w:r>
      <w:r w:rsidRPr="008F03E0">
        <w:rPr>
          <w:rFonts w:ascii="Cambria" w:hAnsi="Cambria" w:cs="Consolas"/>
          <w:sz w:val="28"/>
          <w:szCs w:val="28"/>
        </w:rPr>
        <w:t xml:space="preserve"> Comunicar à </w:t>
      </w:r>
      <w:r w:rsidRPr="008F03E0">
        <w:rPr>
          <w:rFonts w:ascii="Cambria" w:hAnsi="Cambria" w:cs="Consolas"/>
          <w:b/>
          <w:sz w:val="28"/>
          <w:szCs w:val="28"/>
        </w:rPr>
        <w:t>CONTRATADA</w:t>
      </w:r>
      <w:r w:rsidRPr="008F03E0">
        <w:rPr>
          <w:rFonts w:ascii="Cambria" w:hAnsi="Cambria" w:cs="Consolas"/>
          <w:sz w:val="28"/>
          <w:szCs w:val="28"/>
        </w:rPr>
        <w:t xml:space="preserve"> qualquer irregularidade no fornecimento dos </w:t>
      </w:r>
      <w:r w:rsidR="00483E4E" w:rsidRPr="008F03E0">
        <w:rPr>
          <w:rFonts w:ascii="Cambria" w:hAnsi="Cambria" w:cs="Consolas"/>
          <w:sz w:val="28"/>
          <w:szCs w:val="28"/>
        </w:rPr>
        <w:t>k</w:t>
      </w:r>
      <w:r w:rsidR="00483E4E" w:rsidRPr="008F03E0">
        <w:rPr>
          <w:rFonts w:ascii="Cambria" w:eastAsia="MS Mincho" w:hAnsi="Cambria" w:cs="Consolas"/>
          <w:sz w:val="28"/>
          <w:szCs w:val="28"/>
        </w:rPr>
        <w:t>its de material escolar</w:t>
      </w:r>
      <w:r w:rsidRPr="008F03E0">
        <w:rPr>
          <w:rFonts w:ascii="Cambria" w:hAnsi="Cambria" w:cs="Consolas"/>
          <w:sz w:val="28"/>
          <w:szCs w:val="28"/>
        </w:rPr>
        <w:t>.</w:t>
      </w:r>
    </w:p>
    <w:p w14:paraId="51A21E68"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53755625" w14:textId="77777777" w:rsidR="00DB0158" w:rsidRPr="008F03E0" w:rsidRDefault="00DB0158" w:rsidP="00DB0158">
      <w:pPr>
        <w:jc w:val="both"/>
        <w:rPr>
          <w:rStyle w:val="Forte"/>
          <w:rFonts w:ascii="Cambria" w:eastAsiaTheme="majorEastAsia" w:hAnsi="Cambria"/>
          <w:sz w:val="28"/>
          <w:szCs w:val="28"/>
        </w:rPr>
      </w:pPr>
      <w:r w:rsidRPr="008F03E0">
        <w:rPr>
          <w:rStyle w:val="Forte"/>
          <w:rFonts w:ascii="Cambria" w:eastAsiaTheme="majorEastAsia" w:hAnsi="Cambria" w:cs="Consolas"/>
          <w:sz w:val="28"/>
          <w:szCs w:val="28"/>
        </w:rPr>
        <w:t>CLÁUSULA SÉTIMA</w:t>
      </w:r>
    </w:p>
    <w:p w14:paraId="5776A587" w14:textId="77777777" w:rsidR="00DB0158" w:rsidRPr="008F03E0" w:rsidRDefault="00DB0158" w:rsidP="00DB0158">
      <w:pPr>
        <w:jc w:val="both"/>
        <w:rPr>
          <w:rStyle w:val="Forte"/>
          <w:rFonts w:ascii="Cambria" w:eastAsiaTheme="majorEastAsia" w:hAnsi="Cambria" w:cs="Consolas"/>
          <w:sz w:val="28"/>
          <w:szCs w:val="28"/>
        </w:rPr>
      </w:pPr>
      <w:r w:rsidRPr="008F03E0">
        <w:rPr>
          <w:rStyle w:val="Forte"/>
          <w:rFonts w:ascii="Cambria" w:eastAsiaTheme="majorEastAsia" w:hAnsi="Cambria" w:cs="Consolas"/>
          <w:sz w:val="28"/>
          <w:szCs w:val="28"/>
        </w:rPr>
        <w:t>DA FISCALIZAÇÃO</w:t>
      </w:r>
    </w:p>
    <w:p w14:paraId="7DB90EF2" w14:textId="77777777" w:rsidR="00DB0158" w:rsidRPr="008F03E0" w:rsidRDefault="00DB0158" w:rsidP="00DB0158">
      <w:pPr>
        <w:jc w:val="both"/>
        <w:rPr>
          <w:rFonts w:ascii="Cambria" w:eastAsia="Calibri" w:hAnsi="Cambria"/>
          <w:sz w:val="28"/>
          <w:szCs w:val="28"/>
        </w:rPr>
      </w:pPr>
    </w:p>
    <w:p w14:paraId="3F7F5120" w14:textId="54E06B96" w:rsidR="00DB0158" w:rsidRPr="008F03E0" w:rsidRDefault="00DB0158" w:rsidP="00DB0158">
      <w:pPr>
        <w:jc w:val="both"/>
        <w:rPr>
          <w:rFonts w:ascii="Cambria" w:hAnsi="Cambria" w:cs="Consolas"/>
          <w:bCs/>
          <w:sz w:val="28"/>
          <w:szCs w:val="28"/>
        </w:rPr>
      </w:pPr>
      <w:r w:rsidRPr="008F03E0">
        <w:rPr>
          <w:rFonts w:ascii="Cambria" w:hAnsi="Cambria" w:cs="Consolas"/>
          <w:b/>
          <w:bCs/>
          <w:sz w:val="28"/>
          <w:szCs w:val="28"/>
        </w:rPr>
        <w:t xml:space="preserve">7.1 </w:t>
      </w:r>
      <w:r w:rsidRPr="008F03E0">
        <w:rPr>
          <w:rFonts w:ascii="Cambria" w:hAnsi="Cambria" w:cs="Consolas"/>
          <w:sz w:val="28"/>
          <w:szCs w:val="28"/>
        </w:rPr>
        <w:t xml:space="preserve">– Fica nomeada como gestora do contrato, a </w:t>
      </w:r>
      <w:r w:rsidR="0046768A" w:rsidRPr="008F03E0">
        <w:rPr>
          <w:rFonts w:ascii="Cambria" w:hAnsi="Cambria" w:cs="Consolas"/>
          <w:bCs/>
          <w:sz w:val="28"/>
          <w:szCs w:val="28"/>
        </w:rPr>
        <w:t xml:space="preserve">Senhora </w:t>
      </w:r>
      <w:r w:rsidR="0046768A" w:rsidRPr="008F03E0">
        <w:rPr>
          <w:rFonts w:ascii="Cambria" w:hAnsi="Cambria" w:cs="Consolas"/>
          <w:sz w:val="28"/>
          <w:szCs w:val="28"/>
        </w:rPr>
        <w:t xml:space="preserve">Cláudia Karoline de Mesquita, Secretária Municipal de Educação e </w:t>
      </w:r>
      <w:r w:rsidR="0046768A" w:rsidRPr="008F03E0">
        <w:rPr>
          <w:rFonts w:ascii="Cambria" w:hAnsi="Cambria" w:cs="Consolas"/>
          <w:bCs/>
          <w:sz w:val="28"/>
          <w:szCs w:val="28"/>
        </w:rPr>
        <w:t xml:space="preserve">CPF nº. </w:t>
      </w:r>
      <w:r w:rsidR="0046768A" w:rsidRPr="008F03E0">
        <w:rPr>
          <w:rFonts w:ascii="Cambria" w:hAnsi="Cambria" w:cs="Consolas"/>
          <w:sz w:val="28"/>
          <w:szCs w:val="28"/>
        </w:rPr>
        <w:t>422.971.808-02</w:t>
      </w:r>
      <w:r w:rsidRPr="008F03E0">
        <w:rPr>
          <w:rFonts w:ascii="Cambria" w:hAnsi="Cambria" w:cs="Consolas"/>
          <w:bCs/>
          <w:sz w:val="28"/>
          <w:szCs w:val="28"/>
        </w:rPr>
        <w:t>;</w:t>
      </w:r>
    </w:p>
    <w:p w14:paraId="1258122B" w14:textId="77777777" w:rsidR="00DB0158" w:rsidRPr="008F03E0" w:rsidRDefault="00DB0158" w:rsidP="00DB0158">
      <w:pPr>
        <w:jc w:val="both"/>
        <w:rPr>
          <w:rFonts w:ascii="Cambria" w:hAnsi="Cambria" w:cs="Consolas"/>
          <w:bCs/>
          <w:sz w:val="28"/>
          <w:szCs w:val="28"/>
        </w:rPr>
      </w:pPr>
    </w:p>
    <w:p w14:paraId="57BDB16B" w14:textId="77777777" w:rsidR="00DB0158" w:rsidRPr="008F03E0" w:rsidRDefault="00DB0158" w:rsidP="00DB0158">
      <w:pPr>
        <w:jc w:val="both"/>
        <w:rPr>
          <w:rFonts w:ascii="Cambria" w:hAnsi="Cambria" w:cs="Consolas"/>
          <w:sz w:val="28"/>
          <w:szCs w:val="28"/>
        </w:rPr>
      </w:pPr>
      <w:r w:rsidRPr="008F03E0">
        <w:rPr>
          <w:rFonts w:ascii="Cambria" w:hAnsi="Cambria" w:cs="Consolas"/>
          <w:b/>
          <w:sz w:val="28"/>
          <w:szCs w:val="28"/>
        </w:rPr>
        <w:t>7.1.1 –</w:t>
      </w:r>
      <w:r w:rsidRPr="008F03E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Pr="008F03E0">
        <w:rPr>
          <w:rFonts w:ascii="Cambria" w:hAnsi="Cambria" w:cs="Consolas"/>
          <w:bCs/>
          <w:sz w:val="28"/>
          <w:szCs w:val="28"/>
        </w:rPr>
        <w:t>.</w:t>
      </w:r>
    </w:p>
    <w:p w14:paraId="234C3FBF"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p>
    <w:p w14:paraId="3F364F1D"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CLÁUSULA OITAVA</w:t>
      </w:r>
    </w:p>
    <w:p w14:paraId="2185E560"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r w:rsidRPr="008F03E0">
        <w:rPr>
          <w:rFonts w:ascii="Cambria" w:hAnsi="Cambria" w:cs="Consolas"/>
          <w:b/>
          <w:sz w:val="28"/>
          <w:szCs w:val="28"/>
        </w:rPr>
        <w:t>RESCISÃO E SANÇÕES</w:t>
      </w:r>
    </w:p>
    <w:p w14:paraId="28BD658C"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04ED8541"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8.1 –</w:t>
      </w:r>
      <w:r w:rsidRPr="008F03E0">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8F03E0">
        <w:rPr>
          <w:rFonts w:ascii="Cambria" w:hAnsi="Cambria" w:cs="Consolas"/>
          <w:b/>
          <w:sz w:val="28"/>
          <w:szCs w:val="28"/>
        </w:rPr>
        <w:t>CONTRATANTE</w:t>
      </w:r>
      <w:r w:rsidRPr="008F03E0">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271DB67A"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39EE3213" w14:textId="169D1B70"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lastRenderedPageBreak/>
        <w:t>8.2 –</w:t>
      </w:r>
      <w:r w:rsidRPr="008F03E0">
        <w:rPr>
          <w:rFonts w:ascii="Cambria" w:hAnsi="Cambria" w:cs="Consolas"/>
          <w:sz w:val="28"/>
          <w:szCs w:val="28"/>
        </w:rPr>
        <w:t xml:space="preserve"> </w:t>
      </w:r>
      <w:r w:rsidRPr="008F03E0">
        <w:rPr>
          <w:rFonts w:ascii="Cambria" w:hAnsi="Cambria"/>
          <w:sz w:val="28"/>
          <w:szCs w:val="28"/>
        </w:rPr>
        <w:t>Aplicam-se a este contrato as sanções estipuladas nas Leis Federais nº 8.666/93 e nº 10.520/02, e n</w:t>
      </w:r>
      <w:r w:rsidR="00083AB7" w:rsidRPr="008F03E0">
        <w:rPr>
          <w:rFonts w:ascii="Cambria" w:hAnsi="Cambria"/>
          <w:sz w:val="28"/>
          <w:szCs w:val="28"/>
        </w:rPr>
        <w:t>o</w:t>
      </w:r>
      <w:r w:rsidRPr="008F03E0">
        <w:rPr>
          <w:rFonts w:ascii="Cambria" w:hAnsi="Cambria"/>
          <w:sz w:val="28"/>
          <w:szCs w:val="28"/>
        </w:rPr>
        <w:t xml:space="preserve"> </w:t>
      </w:r>
      <w:r w:rsidR="00083AB7" w:rsidRPr="008F03E0">
        <w:rPr>
          <w:rFonts w:asciiTheme="majorHAnsi" w:hAnsiTheme="majorHAnsi"/>
          <w:sz w:val="28"/>
          <w:szCs w:val="28"/>
        </w:rPr>
        <w:t>Decreto nº 1.400/2021, de 28 de janeiro de 2021</w:t>
      </w:r>
      <w:r w:rsidRPr="008F03E0">
        <w:rPr>
          <w:rFonts w:ascii="Cambria" w:hAnsi="Cambria"/>
          <w:sz w:val="28"/>
          <w:szCs w:val="28"/>
        </w:rPr>
        <w:t xml:space="preserve">, do </w:t>
      </w:r>
      <w:r w:rsidRPr="008F03E0">
        <w:rPr>
          <w:rFonts w:ascii="Cambria" w:hAnsi="Cambria"/>
          <w:b/>
          <w:bCs/>
          <w:sz w:val="28"/>
          <w:szCs w:val="28"/>
        </w:rPr>
        <w:t>CONTRATANTE</w:t>
      </w:r>
      <w:r w:rsidRPr="008F03E0">
        <w:rPr>
          <w:rFonts w:ascii="Cambria" w:hAnsi="Cambria"/>
          <w:sz w:val="28"/>
          <w:szCs w:val="28"/>
        </w:rPr>
        <w:t xml:space="preserve">, que a </w:t>
      </w:r>
      <w:r w:rsidRPr="008F03E0">
        <w:rPr>
          <w:rFonts w:ascii="Cambria" w:hAnsi="Cambria"/>
          <w:b/>
          <w:bCs/>
          <w:sz w:val="28"/>
          <w:szCs w:val="28"/>
        </w:rPr>
        <w:t>CONTRATADA</w:t>
      </w:r>
      <w:r w:rsidRPr="008F03E0">
        <w:rPr>
          <w:rFonts w:ascii="Cambria" w:hAnsi="Cambria"/>
          <w:sz w:val="28"/>
          <w:szCs w:val="28"/>
        </w:rPr>
        <w:t xml:space="preserve"> declara conhecer integralmente</w:t>
      </w:r>
      <w:r w:rsidRPr="008F03E0">
        <w:rPr>
          <w:rFonts w:ascii="Cambria" w:hAnsi="Cambria" w:cs="Consolas"/>
          <w:sz w:val="28"/>
          <w:szCs w:val="28"/>
        </w:rPr>
        <w:t xml:space="preserve">. </w:t>
      </w:r>
    </w:p>
    <w:p w14:paraId="0203CEE2"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67246E9E"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8.3 –</w:t>
      </w:r>
      <w:r w:rsidRPr="008F03E0">
        <w:rPr>
          <w:rFonts w:ascii="Cambria" w:hAnsi="Cambria" w:cs="Consolas"/>
          <w:sz w:val="28"/>
          <w:szCs w:val="28"/>
        </w:rPr>
        <w:t xml:space="preserve"> No caso de rescisão administrativa unilateral, a </w:t>
      </w:r>
      <w:r w:rsidRPr="008F03E0">
        <w:rPr>
          <w:rFonts w:ascii="Cambria" w:hAnsi="Cambria" w:cs="Consolas"/>
          <w:b/>
          <w:sz w:val="28"/>
          <w:szCs w:val="28"/>
        </w:rPr>
        <w:t>CONTRATADA</w:t>
      </w:r>
      <w:r w:rsidRPr="008F03E0">
        <w:rPr>
          <w:rFonts w:ascii="Cambria" w:hAnsi="Cambria" w:cs="Consolas"/>
          <w:sz w:val="28"/>
          <w:szCs w:val="28"/>
        </w:rPr>
        <w:t xml:space="preserve"> reconhecerá os direitos do </w:t>
      </w:r>
      <w:r w:rsidRPr="008F03E0">
        <w:rPr>
          <w:rFonts w:ascii="Cambria" w:hAnsi="Cambria" w:cs="Consolas"/>
          <w:b/>
          <w:sz w:val="28"/>
          <w:szCs w:val="28"/>
        </w:rPr>
        <w:t>CONTRATANTE</w:t>
      </w:r>
      <w:r w:rsidRPr="008F03E0">
        <w:rPr>
          <w:rFonts w:ascii="Cambria" w:hAnsi="Cambria" w:cs="Consolas"/>
          <w:sz w:val="28"/>
          <w:szCs w:val="28"/>
        </w:rPr>
        <w:t xml:space="preserve"> de aplicar as sanções previstas no Edital, neste ajuste e na legislação que rege a licitação. </w:t>
      </w:r>
    </w:p>
    <w:p w14:paraId="7BB49E48"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5B291CCD"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8.4 –</w:t>
      </w:r>
      <w:r w:rsidRPr="008F03E0">
        <w:rPr>
          <w:rFonts w:ascii="Cambria" w:hAnsi="Cambria" w:cs="Consolas"/>
          <w:sz w:val="28"/>
          <w:szCs w:val="28"/>
        </w:rPr>
        <w:t xml:space="preserve"> A aplicação de quaisquer sanções referidas neste dispositivo, não afasta a responsabilização civil da </w:t>
      </w:r>
      <w:r w:rsidRPr="008F03E0">
        <w:rPr>
          <w:rFonts w:ascii="Cambria" w:hAnsi="Cambria" w:cs="Consolas"/>
          <w:b/>
          <w:sz w:val="28"/>
          <w:szCs w:val="28"/>
        </w:rPr>
        <w:t>CONTRATADA</w:t>
      </w:r>
      <w:r w:rsidRPr="008F03E0">
        <w:rPr>
          <w:rFonts w:ascii="Cambria" w:hAnsi="Cambria" w:cs="Consolas"/>
          <w:sz w:val="28"/>
          <w:szCs w:val="28"/>
        </w:rPr>
        <w:t xml:space="preserve"> pela inexecução total ou parcial do objeto ou pela inadimplência. </w:t>
      </w:r>
    </w:p>
    <w:p w14:paraId="5342CCFF"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44BF3B63"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8.5 –</w:t>
      </w:r>
      <w:r w:rsidRPr="008F03E0">
        <w:rPr>
          <w:rFonts w:ascii="Cambria" w:hAnsi="Cambria" w:cs="Consolas"/>
          <w:sz w:val="28"/>
          <w:szCs w:val="28"/>
        </w:rPr>
        <w:t xml:space="preserve"> A aplicação das penalidades não impede o </w:t>
      </w:r>
      <w:r w:rsidRPr="008F03E0">
        <w:rPr>
          <w:rFonts w:ascii="Cambria" w:hAnsi="Cambria" w:cs="Consolas"/>
          <w:b/>
          <w:sz w:val="28"/>
          <w:szCs w:val="28"/>
        </w:rPr>
        <w:t>CONTRATANTE</w:t>
      </w:r>
      <w:r w:rsidRPr="008F03E0">
        <w:rPr>
          <w:rFonts w:ascii="Cambria" w:hAnsi="Cambria" w:cs="Consolas"/>
          <w:sz w:val="28"/>
          <w:szCs w:val="28"/>
        </w:rPr>
        <w:t xml:space="preserve"> de exigir o ressarcimento dos prejuízos efetivados decorrentes de quaisquer faltas cometidas pela </w:t>
      </w:r>
      <w:r w:rsidRPr="008F03E0">
        <w:rPr>
          <w:rFonts w:ascii="Cambria" w:hAnsi="Cambria" w:cs="Consolas"/>
          <w:b/>
          <w:sz w:val="28"/>
          <w:szCs w:val="28"/>
        </w:rPr>
        <w:t>CONTRATADA</w:t>
      </w:r>
      <w:r w:rsidRPr="008F03E0">
        <w:rPr>
          <w:rFonts w:ascii="Cambria" w:hAnsi="Cambria" w:cs="Consolas"/>
          <w:sz w:val="28"/>
          <w:szCs w:val="28"/>
        </w:rPr>
        <w:t xml:space="preserve">. </w:t>
      </w:r>
    </w:p>
    <w:p w14:paraId="77561C41"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3D86DAE8"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8.6 –</w:t>
      </w:r>
      <w:r w:rsidRPr="008F03E0">
        <w:rPr>
          <w:rFonts w:ascii="Cambria" w:hAnsi="Cambria" w:cs="Consolas"/>
          <w:sz w:val="28"/>
          <w:szCs w:val="28"/>
        </w:rPr>
        <w:t xml:space="preserve"> No caso de a </w:t>
      </w:r>
      <w:r w:rsidRPr="008F03E0">
        <w:rPr>
          <w:rFonts w:ascii="Cambria" w:hAnsi="Cambria" w:cs="Consolas"/>
          <w:b/>
          <w:sz w:val="28"/>
          <w:szCs w:val="28"/>
        </w:rPr>
        <w:t>CONTRATADA</w:t>
      </w:r>
      <w:r w:rsidRPr="008F03E0">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7988C255" w14:textId="77777777" w:rsidR="00DB0158" w:rsidRPr="008F03E0" w:rsidRDefault="00DB0158" w:rsidP="00DB0158">
      <w:pPr>
        <w:tabs>
          <w:tab w:val="left" w:pos="-1701"/>
        </w:tabs>
        <w:autoSpaceDE w:val="0"/>
        <w:autoSpaceDN w:val="0"/>
        <w:adjustRightInd w:val="0"/>
        <w:jc w:val="both"/>
        <w:rPr>
          <w:rFonts w:ascii="Cambria" w:hAnsi="Cambria" w:cs="Consolas"/>
          <w:b/>
          <w:sz w:val="28"/>
          <w:szCs w:val="28"/>
        </w:rPr>
      </w:pPr>
    </w:p>
    <w:p w14:paraId="0E941EBC"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sz w:val="28"/>
          <w:szCs w:val="28"/>
        </w:rPr>
        <w:t>8.7 –</w:t>
      </w:r>
      <w:r w:rsidRPr="008F03E0">
        <w:rPr>
          <w:rFonts w:ascii="Cambria" w:hAnsi="Cambria" w:cs="Consolas"/>
          <w:sz w:val="28"/>
          <w:szCs w:val="28"/>
        </w:rPr>
        <w:t xml:space="preserve"> No caso de a </w:t>
      </w:r>
      <w:r w:rsidRPr="008F03E0">
        <w:rPr>
          <w:rFonts w:ascii="Cambria" w:hAnsi="Cambria" w:cs="Consolas"/>
          <w:b/>
          <w:sz w:val="28"/>
          <w:szCs w:val="28"/>
        </w:rPr>
        <w:t>CONTRATADA</w:t>
      </w:r>
      <w:r w:rsidRPr="008F03E0">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636BBC7B"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372A9EA4"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bCs/>
          <w:sz w:val="28"/>
          <w:szCs w:val="28"/>
        </w:rPr>
        <w:t>CLÁUSULA NONA</w:t>
      </w:r>
    </w:p>
    <w:p w14:paraId="7914B8E4"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r w:rsidRPr="008F03E0">
        <w:rPr>
          <w:rFonts w:ascii="Cambria" w:hAnsi="Cambria" w:cs="Consolas"/>
          <w:b/>
          <w:bCs/>
          <w:sz w:val="28"/>
          <w:szCs w:val="28"/>
        </w:rPr>
        <w:t>FORO</w:t>
      </w:r>
    </w:p>
    <w:p w14:paraId="2B05EF53" w14:textId="77777777" w:rsidR="00DB0158" w:rsidRPr="008F03E0" w:rsidRDefault="00DB0158" w:rsidP="00DB0158">
      <w:pPr>
        <w:tabs>
          <w:tab w:val="left" w:pos="-1701"/>
        </w:tabs>
        <w:autoSpaceDE w:val="0"/>
        <w:autoSpaceDN w:val="0"/>
        <w:adjustRightInd w:val="0"/>
        <w:jc w:val="both"/>
        <w:rPr>
          <w:rFonts w:ascii="Cambria" w:hAnsi="Cambria" w:cs="Consolas"/>
          <w:b/>
          <w:bCs/>
          <w:sz w:val="28"/>
          <w:szCs w:val="28"/>
        </w:rPr>
      </w:pPr>
    </w:p>
    <w:p w14:paraId="1DBB1D98" w14:textId="3F6EA895"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bCs/>
          <w:sz w:val="28"/>
          <w:szCs w:val="28"/>
        </w:rPr>
        <w:t xml:space="preserve">9.1 </w:t>
      </w:r>
      <w:r w:rsidRPr="008F03E0">
        <w:rPr>
          <w:rFonts w:ascii="Cambria" w:hAnsi="Cambria" w:cs="Consolas"/>
          <w:sz w:val="28"/>
          <w:szCs w:val="28"/>
        </w:rPr>
        <w:t xml:space="preserve">– O Foro competente para toda e qualquer ação oriunda do presente contrato é o da Comarca de </w:t>
      </w:r>
      <w:r w:rsidR="00083AB7" w:rsidRPr="008F03E0">
        <w:rPr>
          <w:rFonts w:ascii="Cambria" w:hAnsi="Cambria" w:cs="Consolas"/>
          <w:sz w:val="28"/>
          <w:szCs w:val="28"/>
        </w:rPr>
        <w:t>Cerqueira Cézar</w:t>
      </w:r>
      <w:r w:rsidRPr="008F03E0">
        <w:rPr>
          <w:rFonts w:ascii="Cambria" w:hAnsi="Cambria" w:cs="Consolas"/>
          <w:sz w:val="28"/>
          <w:szCs w:val="28"/>
        </w:rPr>
        <w:t>, Estado de São Paulo.</w:t>
      </w:r>
    </w:p>
    <w:p w14:paraId="2E6B0CE9"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p>
    <w:p w14:paraId="5BDB256D" w14:textId="77777777" w:rsidR="00DB0158" w:rsidRPr="008F03E0" w:rsidRDefault="00DB0158" w:rsidP="00DB0158">
      <w:pPr>
        <w:tabs>
          <w:tab w:val="left" w:pos="-1701"/>
        </w:tabs>
        <w:autoSpaceDE w:val="0"/>
        <w:autoSpaceDN w:val="0"/>
        <w:adjustRightInd w:val="0"/>
        <w:jc w:val="both"/>
        <w:rPr>
          <w:rFonts w:ascii="Cambria" w:hAnsi="Cambria" w:cs="Consolas"/>
          <w:sz w:val="28"/>
          <w:szCs w:val="28"/>
        </w:rPr>
      </w:pPr>
      <w:r w:rsidRPr="008F03E0">
        <w:rPr>
          <w:rFonts w:ascii="Cambria" w:hAnsi="Cambria" w:cs="Consolas"/>
          <w:b/>
          <w:bCs/>
          <w:sz w:val="28"/>
          <w:szCs w:val="28"/>
        </w:rPr>
        <w:t xml:space="preserve">9.2 </w:t>
      </w:r>
      <w:r w:rsidRPr="008F03E0">
        <w:rPr>
          <w:rFonts w:ascii="Cambria" w:hAnsi="Cambria" w:cs="Consolas"/>
          <w:sz w:val="28"/>
          <w:szCs w:val="28"/>
        </w:rPr>
        <w:t>– E, por estarem justas e contratadas, assinam o presente contrato em três vias de igual forma e teor, para todos os fins de direito.</w:t>
      </w:r>
    </w:p>
    <w:p w14:paraId="0137BE30" w14:textId="77777777" w:rsidR="00DB0158" w:rsidRPr="008F03E0" w:rsidRDefault="00DB0158" w:rsidP="00DB0158">
      <w:pPr>
        <w:tabs>
          <w:tab w:val="left" w:pos="-1701"/>
        </w:tabs>
        <w:autoSpaceDE w:val="0"/>
        <w:autoSpaceDN w:val="0"/>
        <w:adjustRightInd w:val="0"/>
        <w:jc w:val="center"/>
        <w:rPr>
          <w:rFonts w:ascii="Cambria" w:hAnsi="Cambria" w:cs="Consolas"/>
          <w:sz w:val="28"/>
          <w:szCs w:val="28"/>
        </w:rPr>
      </w:pPr>
    </w:p>
    <w:bookmarkEnd w:id="0"/>
    <w:p w14:paraId="47574793" w14:textId="1663D512" w:rsidR="00DC27E9" w:rsidRPr="008F03E0" w:rsidRDefault="00DC27E9" w:rsidP="00DC27E9">
      <w:pPr>
        <w:autoSpaceDE w:val="0"/>
        <w:autoSpaceDN w:val="0"/>
        <w:adjustRightInd w:val="0"/>
        <w:jc w:val="center"/>
        <w:rPr>
          <w:rFonts w:ascii="Cambria" w:hAnsi="Cambria" w:cs="Consolas"/>
          <w:b/>
          <w:sz w:val="28"/>
          <w:szCs w:val="28"/>
        </w:rPr>
      </w:pPr>
      <w:r w:rsidRPr="008F03E0">
        <w:rPr>
          <w:rFonts w:ascii="Cambria" w:hAnsi="Cambria" w:cs="Consolas"/>
          <w:b/>
          <w:sz w:val="28"/>
          <w:szCs w:val="28"/>
        </w:rPr>
        <w:t>IARAS, 25 DE AGOSTO DE 2021.</w:t>
      </w:r>
    </w:p>
    <w:p w14:paraId="7A61A725" w14:textId="77777777" w:rsidR="00DC27E9" w:rsidRPr="008F03E0" w:rsidRDefault="00DC27E9" w:rsidP="00DC27E9">
      <w:pPr>
        <w:autoSpaceDE w:val="0"/>
        <w:autoSpaceDN w:val="0"/>
        <w:adjustRightInd w:val="0"/>
        <w:jc w:val="center"/>
        <w:rPr>
          <w:rFonts w:ascii="Cambria" w:hAnsi="Cambria" w:cs="Consolas"/>
          <w:b/>
          <w:bCs/>
          <w:sz w:val="28"/>
          <w:szCs w:val="28"/>
        </w:rPr>
      </w:pPr>
    </w:p>
    <w:p w14:paraId="0F5620FE" w14:textId="77777777" w:rsidR="00DC27E9" w:rsidRPr="008F03E0" w:rsidRDefault="00DC27E9" w:rsidP="00DC27E9">
      <w:pPr>
        <w:autoSpaceDE w:val="0"/>
        <w:autoSpaceDN w:val="0"/>
        <w:adjustRightInd w:val="0"/>
        <w:jc w:val="center"/>
        <w:rPr>
          <w:rFonts w:ascii="Cambria" w:hAnsi="Cambria" w:cs="Consolas"/>
          <w:b/>
          <w:bCs/>
          <w:sz w:val="28"/>
          <w:szCs w:val="28"/>
        </w:rPr>
      </w:pPr>
    </w:p>
    <w:p w14:paraId="763C6F23" w14:textId="77777777" w:rsidR="00DC27E9" w:rsidRPr="008F03E0" w:rsidRDefault="00DC27E9" w:rsidP="00DC27E9">
      <w:pPr>
        <w:widowControl w:val="0"/>
        <w:jc w:val="center"/>
        <w:rPr>
          <w:rFonts w:asciiTheme="majorHAnsi" w:hAnsiTheme="majorHAnsi" w:cs="Consolas"/>
          <w:sz w:val="28"/>
          <w:szCs w:val="28"/>
        </w:rPr>
      </w:pPr>
      <w:r w:rsidRPr="008F03E0">
        <w:rPr>
          <w:rFonts w:asciiTheme="majorHAnsi" w:hAnsiTheme="majorHAnsi" w:cs="Consolas"/>
          <w:b/>
          <w:bCs/>
          <w:sz w:val="28"/>
          <w:szCs w:val="28"/>
        </w:rPr>
        <w:t>MUNICÍPIO DE IARAS</w:t>
      </w:r>
    </w:p>
    <w:p w14:paraId="07807AC5" w14:textId="77777777" w:rsidR="00DC27E9" w:rsidRPr="008F03E0" w:rsidRDefault="00DC27E9" w:rsidP="00DC27E9">
      <w:pPr>
        <w:widowControl w:val="0"/>
        <w:jc w:val="center"/>
        <w:rPr>
          <w:rFonts w:asciiTheme="majorHAnsi" w:hAnsiTheme="majorHAnsi" w:cs="Consolas"/>
          <w:b/>
          <w:sz w:val="28"/>
          <w:szCs w:val="28"/>
        </w:rPr>
      </w:pPr>
      <w:r w:rsidRPr="008F03E0">
        <w:rPr>
          <w:rFonts w:asciiTheme="majorHAnsi" w:hAnsiTheme="majorHAnsi" w:cs="Arial"/>
          <w:b/>
          <w:bCs/>
          <w:sz w:val="28"/>
          <w:szCs w:val="28"/>
        </w:rPr>
        <w:t>MARCOS JOSÉ ROSA</w:t>
      </w:r>
    </w:p>
    <w:p w14:paraId="66F27E27" w14:textId="77777777" w:rsidR="00DC27E9" w:rsidRPr="008F03E0" w:rsidRDefault="00DC27E9" w:rsidP="00DC27E9">
      <w:pPr>
        <w:autoSpaceDE w:val="0"/>
        <w:autoSpaceDN w:val="0"/>
        <w:adjustRightInd w:val="0"/>
        <w:jc w:val="center"/>
        <w:rPr>
          <w:rFonts w:asciiTheme="majorHAnsi" w:hAnsiTheme="majorHAnsi" w:cs="Consolas"/>
          <w:b/>
          <w:sz w:val="28"/>
          <w:szCs w:val="28"/>
        </w:rPr>
      </w:pPr>
      <w:r w:rsidRPr="008F03E0">
        <w:rPr>
          <w:rFonts w:ascii="Cambria" w:hAnsi="Cambria" w:cs="Consolas"/>
          <w:b/>
          <w:sz w:val="28"/>
          <w:szCs w:val="28"/>
        </w:rPr>
        <w:t>CONTRATANTE</w:t>
      </w:r>
    </w:p>
    <w:p w14:paraId="7FDE8CE9" w14:textId="77777777" w:rsidR="00DC27E9" w:rsidRPr="008F03E0" w:rsidRDefault="00DC27E9" w:rsidP="00DC27E9">
      <w:pPr>
        <w:autoSpaceDE w:val="0"/>
        <w:autoSpaceDN w:val="0"/>
        <w:adjustRightInd w:val="0"/>
        <w:jc w:val="center"/>
        <w:rPr>
          <w:rFonts w:ascii="Cambria" w:hAnsi="Cambria" w:cs="Arial"/>
          <w:b/>
          <w:sz w:val="28"/>
          <w:szCs w:val="28"/>
        </w:rPr>
      </w:pPr>
    </w:p>
    <w:p w14:paraId="17D0B252" w14:textId="77777777" w:rsidR="00DC27E9" w:rsidRPr="008F03E0" w:rsidRDefault="00DC27E9" w:rsidP="00DC27E9">
      <w:pPr>
        <w:autoSpaceDE w:val="0"/>
        <w:autoSpaceDN w:val="0"/>
        <w:adjustRightInd w:val="0"/>
        <w:jc w:val="center"/>
        <w:rPr>
          <w:rFonts w:ascii="Cambria" w:hAnsi="Cambria" w:cs="Arial"/>
          <w:b/>
          <w:sz w:val="28"/>
          <w:szCs w:val="28"/>
        </w:rPr>
      </w:pPr>
    </w:p>
    <w:p w14:paraId="3C55A804" w14:textId="77777777" w:rsidR="00DC27E9" w:rsidRPr="008F03E0" w:rsidRDefault="00DC27E9" w:rsidP="00DC27E9">
      <w:pPr>
        <w:autoSpaceDE w:val="0"/>
        <w:autoSpaceDN w:val="0"/>
        <w:adjustRightInd w:val="0"/>
        <w:jc w:val="center"/>
        <w:rPr>
          <w:rFonts w:ascii="Cambria" w:hAnsi="Cambria" w:cs="Arial"/>
          <w:b/>
          <w:sz w:val="28"/>
          <w:szCs w:val="28"/>
        </w:rPr>
      </w:pPr>
    </w:p>
    <w:p w14:paraId="3D1B6C15" w14:textId="06740F4F" w:rsidR="00DC27E9" w:rsidRPr="008F03E0" w:rsidRDefault="008F03E0" w:rsidP="00DC27E9">
      <w:pPr>
        <w:autoSpaceDE w:val="0"/>
        <w:autoSpaceDN w:val="0"/>
        <w:adjustRightInd w:val="0"/>
        <w:jc w:val="center"/>
        <w:rPr>
          <w:rFonts w:asciiTheme="majorHAnsi" w:hAnsiTheme="majorHAnsi" w:cs="Consolas"/>
          <w:bCs/>
          <w:sz w:val="28"/>
          <w:szCs w:val="28"/>
        </w:rPr>
      </w:pPr>
      <w:r w:rsidRPr="008F03E0">
        <w:rPr>
          <w:rFonts w:asciiTheme="majorHAnsi" w:hAnsiTheme="majorHAnsi" w:cs="Consolas"/>
          <w:b/>
          <w:sz w:val="28"/>
          <w:szCs w:val="28"/>
        </w:rPr>
        <w:t>EMPRESA LDA COMERCIO DE VESTUÁRIO E SERVIÇOS – EIRELI</w:t>
      </w:r>
    </w:p>
    <w:p w14:paraId="0768B0A0" w14:textId="77777777" w:rsidR="00937A18" w:rsidRPr="008F03E0" w:rsidRDefault="00937A18" w:rsidP="00DC27E9">
      <w:pPr>
        <w:autoSpaceDE w:val="0"/>
        <w:autoSpaceDN w:val="0"/>
        <w:adjustRightInd w:val="0"/>
        <w:jc w:val="center"/>
        <w:rPr>
          <w:rFonts w:ascii="Cambria" w:hAnsi="Cambria" w:cs="Consolas"/>
          <w:b/>
          <w:sz w:val="28"/>
          <w:szCs w:val="28"/>
        </w:rPr>
      </w:pPr>
      <w:r w:rsidRPr="008F03E0">
        <w:rPr>
          <w:rFonts w:ascii="Cambria" w:hAnsi="Cambria" w:cs="Consolas"/>
          <w:b/>
          <w:sz w:val="28"/>
          <w:szCs w:val="28"/>
        </w:rPr>
        <w:t xml:space="preserve">KATIA MARIA DA COSTA </w:t>
      </w:r>
    </w:p>
    <w:p w14:paraId="1C8DC1F5" w14:textId="564C9283" w:rsidR="00DC27E9" w:rsidRPr="008F03E0" w:rsidRDefault="00DC27E9" w:rsidP="00DC27E9">
      <w:pPr>
        <w:autoSpaceDE w:val="0"/>
        <w:autoSpaceDN w:val="0"/>
        <w:adjustRightInd w:val="0"/>
        <w:jc w:val="center"/>
        <w:rPr>
          <w:rFonts w:ascii="Cambria" w:hAnsi="Cambria" w:cs="Consolas"/>
          <w:b/>
          <w:sz w:val="28"/>
          <w:szCs w:val="28"/>
        </w:rPr>
      </w:pPr>
      <w:r w:rsidRPr="008F03E0">
        <w:rPr>
          <w:rFonts w:ascii="Cambria" w:hAnsi="Cambria" w:cs="Consolas"/>
          <w:b/>
          <w:sz w:val="28"/>
          <w:szCs w:val="28"/>
        </w:rPr>
        <w:t>CONTRATADA</w:t>
      </w:r>
    </w:p>
    <w:p w14:paraId="0556A2E8" w14:textId="77777777" w:rsidR="00DC27E9" w:rsidRPr="008F03E0" w:rsidRDefault="00DC27E9" w:rsidP="00DC27E9">
      <w:pPr>
        <w:autoSpaceDE w:val="0"/>
        <w:autoSpaceDN w:val="0"/>
        <w:adjustRightInd w:val="0"/>
        <w:jc w:val="both"/>
        <w:rPr>
          <w:rFonts w:asciiTheme="majorHAnsi" w:hAnsiTheme="majorHAnsi" w:cs="Consolas"/>
          <w:b/>
          <w:bCs/>
          <w:sz w:val="28"/>
          <w:szCs w:val="28"/>
        </w:rPr>
      </w:pPr>
    </w:p>
    <w:p w14:paraId="67B45C05" w14:textId="77777777" w:rsidR="00DC27E9" w:rsidRPr="008F03E0" w:rsidRDefault="00DC27E9" w:rsidP="00DC27E9">
      <w:pPr>
        <w:autoSpaceDE w:val="0"/>
        <w:autoSpaceDN w:val="0"/>
        <w:adjustRightInd w:val="0"/>
        <w:jc w:val="both"/>
        <w:rPr>
          <w:rFonts w:asciiTheme="majorHAnsi" w:hAnsiTheme="majorHAnsi" w:cs="Consolas"/>
          <w:sz w:val="28"/>
          <w:szCs w:val="28"/>
        </w:rPr>
      </w:pPr>
      <w:r w:rsidRPr="008F03E0">
        <w:rPr>
          <w:rFonts w:asciiTheme="majorHAnsi" w:hAnsiTheme="majorHAnsi" w:cs="Consolas"/>
          <w:b/>
          <w:bCs/>
          <w:sz w:val="28"/>
          <w:szCs w:val="28"/>
        </w:rPr>
        <w:t>TESTEMUNHAS</w:t>
      </w:r>
      <w:r w:rsidRPr="008F03E0">
        <w:rPr>
          <w:rFonts w:asciiTheme="majorHAnsi" w:hAnsiTheme="majorHAnsi" w:cs="Consolas"/>
          <w:sz w:val="28"/>
          <w:szCs w:val="28"/>
        </w:rPr>
        <w:t>:</w:t>
      </w:r>
    </w:p>
    <w:p w14:paraId="0D3B1F6F" w14:textId="77777777" w:rsidR="00DC27E9" w:rsidRPr="008F03E0" w:rsidRDefault="00DC27E9" w:rsidP="00DC27E9">
      <w:pPr>
        <w:jc w:val="both"/>
        <w:rPr>
          <w:rFonts w:asciiTheme="majorHAnsi" w:hAnsiTheme="majorHAnsi" w:cs="Consolas"/>
          <w:b/>
          <w:sz w:val="28"/>
          <w:szCs w:val="28"/>
        </w:rPr>
      </w:pPr>
    </w:p>
    <w:p w14:paraId="3031A337" w14:textId="77777777" w:rsidR="00DC27E9" w:rsidRPr="008F03E0" w:rsidRDefault="00DC27E9" w:rsidP="00DC27E9">
      <w:pPr>
        <w:jc w:val="both"/>
        <w:rPr>
          <w:rFonts w:asciiTheme="majorHAnsi" w:hAnsiTheme="majorHAnsi" w:cs="Consolas"/>
          <w:b/>
          <w:sz w:val="28"/>
          <w:szCs w:val="28"/>
        </w:rPr>
      </w:pPr>
    </w:p>
    <w:p w14:paraId="7B4F502A" w14:textId="77777777" w:rsidR="00DC27E9" w:rsidRPr="008F03E0" w:rsidRDefault="00DC27E9" w:rsidP="00DC27E9">
      <w:pPr>
        <w:jc w:val="both"/>
        <w:rPr>
          <w:rFonts w:asciiTheme="majorHAnsi" w:hAnsiTheme="majorHAnsi"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C27E9" w:rsidRPr="008F03E0" w14:paraId="429EE1C6" w14:textId="77777777" w:rsidTr="00533A4F">
        <w:trPr>
          <w:jc w:val="center"/>
        </w:trPr>
        <w:tc>
          <w:tcPr>
            <w:tcW w:w="4768" w:type="dxa"/>
            <w:hideMark/>
          </w:tcPr>
          <w:p w14:paraId="2CC35DA2"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JAQUELINE A. DUARTE VITOR</w:t>
            </w:r>
          </w:p>
          <w:p w14:paraId="5DEBEBC9"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ASSESSORA DE SECRETÁRIO</w:t>
            </w:r>
          </w:p>
          <w:p w14:paraId="3EC1795A"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RG Nº 46.152.527-6 SSP/SP</w:t>
            </w:r>
          </w:p>
          <w:p w14:paraId="1F594ACA"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CPF Nº 387.342.078-30</w:t>
            </w:r>
          </w:p>
        </w:tc>
        <w:tc>
          <w:tcPr>
            <w:tcW w:w="4765" w:type="dxa"/>
            <w:hideMark/>
          </w:tcPr>
          <w:p w14:paraId="3F96D9BC"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PRISCILA CARNEIRO BORGES</w:t>
            </w:r>
          </w:p>
          <w:p w14:paraId="192BDD89"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ESCRITURÁRIA</w:t>
            </w:r>
          </w:p>
          <w:p w14:paraId="42DE9B40"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RG Nº 33.563.910-0 SSP/SP</w:t>
            </w:r>
          </w:p>
          <w:p w14:paraId="70F6AEDA" w14:textId="77777777" w:rsidR="00DC27E9" w:rsidRPr="008F03E0" w:rsidRDefault="00DC27E9" w:rsidP="00533A4F">
            <w:pPr>
              <w:jc w:val="center"/>
              <w:rPr>
                <w:rFonts w:asciiTheme="majorHAnsi" w:hAnsiTheme="majorHAnsi" w:cs="Consolas"/>
                <w:b/>
                <w:sz w:val="28"/>
                <w:szCs w:val="28"/>
              </w:rPr>
            </w:pPr>
            <w:r w:rsidRPr="008F03E0">
              <w:rPr>
                <w:rFonts w:asciiTheme="majorHAnsi" w:hAnsiTheme="majorHAnsi" w:cs="Consolas"/>
                <w:b/>
                <w:sz w:val="28"/>
                <w:szCs w:val="28"/>
              </w:rPr>
              <w:t>CPF Nº 343.535.038-55</w:t>
            </w:r>
            <w:r w:rsidRPr="008F03E0">
              <w:rPr>
                <w:rFonts w:asciiTheme="majorHAnsi" w:hAnsiTheme="majorHAnsi" w:cs="Consolas"/>
                <w:b/>
                <w:sz w:val="28"/>
                <w:szCs w:val="28"/>
              </w:rPr>
              <w:tab/>
            </w:r>
          </w:p>
        </w:tc>
      </w:tr>
    </w:tbl>
    <w:p w14:paraId="64483714" w14:textId="77777777" w:rsidR="00DC27E9" w:rsidRPr="008F03E0" w:rsidRDefault="00DC27E9" w:rsidP="00DC27E9">
      <w:pPr>
        <w:jc w:val="both"/>
        <w:rPr>
          <w:rFonts w:ascii="Cambria" w:hAnsi="Cambria" w:cs="Consolas"/>
          <w:sz w:val="28"/>
          <w:szCs w:val="28"/>
        </w:rPr>
      </w:pPr>
    </w:p>
    <w:p w14:paraId="4175E56A" w14:textId="77777777" w:rsidR="00DC27E9" w:rsidRPr="008F03E0" w:rsidRDefault="00DC27E9" w:rsidP="00DC27E9">
      <w:pPr>
        <w:jc w:val="both"/>
        <w:rPr>
          <w:rFonts w:ascii="Cambria" w:hAnsi="Cambria" w:cs="Consolas"/>
          <w:b/>
          <w:bCs/>
          <w:sz w:val="28"/>
          <w:szCs w:val="28"/>
        </w:rPr>
      </w:pPr>
      <w:r w:rsidRPr="008F03E0">
        <w:rPr>
          <w:rFonts w:ascii="Cambria" w:hAnsi="Cambria" w:cs="Consolas"/>
          <w:b/>
          <w:bCs/>
          <w:sz w:val="28"/>
          <w:szCs w:val="28"/>
        </w:rPr>
        <w:t>GESTORA DO CONTRATO:</w:t>
      </w:r>
    </w:p>
    <w:p w14:paraId="62EEE39B" w14:textId="77777777" w:rsidR="00DC27E9" w:rsidRPr="008F03E0" w:rsidRDefault="00DC27E9" w:rsidP="00DC27E9">
      <w:pPr>
        <w:jc w:val="both"/>
        <w:rPr>
          <w:rFonts w:ascii="Cambria" w:hAnsi="Cambria" w:cs="Consolas"/>
          <w:b/>
          <w:bCs/>
          <w:sz w:val="28"/>
          <w:szCs w:val="28"/>
        </w:rPr>
      </w:pPr>
    </w:p>
    <w:p w14:paraId="019E91D2" w14:textId="77777777" w:rsidR="00DC27E9" w:rsidRPr="008F03E0" w:rsidRDefault="00DC27E9" w:rsidP="00DC27E9">
      <w:pPr>
        <w:jc w:val="both"/>
        <w:rPr>
          <w:rFonts w:ascii="Cambria" w:hAnsi="Cambria" w:cs="Consolas"/>
          <w:b/>
          <w:bCs/>
          <w:sz w:val="28"/>
          <w:szCs w:val="28"/>
        </w:rPr>
      </w:pPr>
    </w:p>
    <w:p w14:paraId="3B4CD6F8" w14:textId="77777777" w:rsidR="00DC27E9" w:rsidRPr="008F03E0" w:rsidRDefault="00DC27E9" w:rsidP="00DC27E9">
      <w:pPr>
        <w:jc w:val="both"/>
        <w:rPr>
          <w:rFonts w:ascii="Cambria" w:hAnsi="Cambria" w:cs="Consolas"/>
          <w:b/>
          <w:bCs/>
          <w:sz w:val="28"/>
          <w:szCs w:val="28"/>
        </w:rPr>
      </w:pPr>
    </w:p>
    <w:p w14:paraId="3DC5C130" w14:textId="696A39A2" w:rsidR="008F03E0" w:rsidRPr="008F03E0" w:rsidRDefault="008F03E0" w:rsidP="00DC27E9">
      <w:pPr>
        <w:autoSpaceDE w:val="0"/>
        <w:autoSpaceDN w:val="0"/>
        <w:adjustRightInd w:val="0"/>
        <w:jc w:val="center"/>
        <w:rPr>
          <w:rFonts w:ascii="Cambria" w:hAnsi="Cambria" w:cs="Consolas"/>
          <w:b/>
          <w:bCs/>
          <w:sz w:val="28"/>
          <w:szCs w:val="28"/>
        </w:rPr>
      </w:pPr>
      <w:r w:rsidRPr="008F03E0">
        <w:rPr>
          <w:rFonts w:ascii="Cambria" w:hAnsi="Cambria" w:cs="Consolas"/>
          <w:b/>
          <w:bCs/>
          <w:sz w:val="28"/>
          <w:szCs w:val="28"/>
        </w:rPr>
        <w:t>CLÁUDIA KAROLINE DE MESQUITA</w:t>
      </w:r>
    </w:p>
    <w:p w14:paraId="2D7BB4F5" w14:textId="35271336" w:rsidR="008F03E0" w:rsidRPr="008F03E0" w:rsidRDefault="008F03E0" w:rsidP="00DC27E9">
      <w:pPr>
        <w:autoSpaceDE w:val="0"/>
        <w:autoSpaceDN w:val="0"/>
        <w:adjustRightInd w:val="0"/>
        <w:jc w:val="center"/>
        <w:rPr>
          <w:rFonts w:ascii="Cambria" w:hAnsi="Cambria" w:cs="Consolas"/>
          <w:b/>
          <w:bCs/>
          <w:sz w:val="28"/>
          <w:szCs w:val="28"/>
        </w:rPr>
      </w:pPr>
      <w:r w:rsidRPr="008F03E0">
        <w:rPr>
          <w:rFonts w:ascii="Cambria" w:hAnsi="Cambria" w:cs="Consolas"/>
          <w:b/>
          <w:bCs/>
          <w:sz w:val="28"/>
          <w:szCs w:val="28"/>
        </w:rPr>
        <w:t>SECRETÁRIA MUNICIPAL DE EDUCAÇÃO</w:t>
      </w:r>
    </w:p>
    <w:p w14:paraId="58D590DA" w14:textId="15599179" w:rsidR="00DC27E9" w:rsidRPr="008F03E0" w:rsidRDefault="008F03E0" w:rsidP="00DC27E9">
      <w:pPr>
        <w:autoSpaceDE w:val="0"/>
        <w:autoSpaceDN w:val="0"/>
        <w:adjustRightInd w:val="0"/>
        <w:jc w:val="center"/>
        <w:rPr>
          <w:rFonts w:ascii="Cambria" w:hAnsi="Cambria" w:cs="Consolas"/>
          <w:b/>
          <w:bCs/>
          <w:sz w:val="28"/>
          <w:szCs w:val="28"/>
        </w:rPr>
      </w:pPr>
      <w:r w:rsidRPr="008F03E0">
        <w:rPr>
          <w:rFonts w:ascii="Cambria" w:hAnsi="Cambria" w:cs="Consolas"/>
          <w:b/>
          <w:bCs/>
          <w:sz w:val="28"/>
          <w:szCs w:val="28"/>
        </w:rPr>
        <w:t xml:space="preserve">CPF Nº. 422.971.808-02 </w:t>
      </w:r>
    </w:p>
    <w:p w14:paraId="1422DEC7" w14:textId="77777777" w:rsidR="00DC27E9" w:rsidRPr="008F03E0" w:rsidRDefault="00DC27E9" w:rsidP="00DC27E9">
      <w:pPr>
        <w:rPr>
          <w:rFonts w:ascii="Cambria" w:hAnsi="Cambria" w:cs="Consolas"/>
          <w:b/>
          <w:bCs/>
          <w:caps/>
          <w:sz w:val="28"/>
          <w:szCs w:val="28"/>
        </w:rPr>
      </w:pPr>
      <w:r w:rsidRPr="008F03E0">
        <w:rPr>
          <w:rFonts w:ascii="Cambria" w:hAnsi="Cambria" w:cs="Consolas"/>
          <w:sz w:val="28"/>
          <w:szCs w:val="28"/>
        </w:rPr>
        <w:br w:type="page"/>
      </w:r>
    </w:p>
    <w:p w14:paraId="18C93B22" w14:textId="77777777" w:rsidR="00DC27E9" w:rsidRPr="008F03E0" w:rsidRDefault="00DC27E9" w:rsidP="00DC27E9">
      <w:pPr>
        <w:pStyle w:val="Ttulo01"/>
        <w:rPr>
          <w:rFonts w:ascii="Cambria" w:hAnsi="Cambria" w:cs="Consolas"/>
          <w:sz w:val="28"/>
          <w:szCs w:val="28"/>
        </w:rPr>
      </w:pPr>
      <w:r w:rsidRPr="008F03E0">
        <w:rPr>
          <w:rFonts w:ascii="Cambria" w:hAnsi="Cambria" w:cs="Consolas"/>
          <w:sz w:val="28"/>
          <w:szCs w:val="28"/>
        </w:rPr>
        <w:lastRenderedPageBreak/>
        <w:t>TERMO DE CIÊNCIA E DE NOTIFICAÇÃO</w:t>
      </w:r>
    </w:p>
    <w:p w14:paraId="7AEE3BB9" w14:textId="77777777" w:rsidR="00DC27E9" w:rsidRPr="008F03E0" w:rsidRDefault="00DC27E9" w:rsidP="00DC27E9">
      <w:pPr>
        <w:rPr>
          <w:rFonts w:ascii="Cambria" w:hAnsi="Cambria" w:cs="Consolas"/>
          <w:sz w:val="28"/>
          <w:szCs w:val="28"/>
        </w:rPr>
      </w:pPr>
    </w:p>
    <w:p w14:paraId="20762723" w14:textId="77777777" w:rsidR="00DC27E9" w:rsidRPr="008F03E0" w:rsidRDefault="00DC27E9" w:rsidP="00DC27E9">
      <w:pPr>
        <w:jc w:val="both"/>
        <w:rPr>
          <w:rFonts w:ascii="Cambria" w:hAnsi="Cambria" w:cs="Consolas"/>
          <w:b/>
          <w:sz w:val="28"/>
          <w:szCs w:val="28"/>
        </w:rPr>
      </w:pPr>
      <w:r w:rsidRPr="008F03E0">
        <w:rPr>
          <w:rFonts w:ascii="Cambria" w:hAnsi="Cambria" w:cs="Consolas"/>
          <w:b/>
          <w:sz w:val="28"/>
          <w:szCs w:val="28"/>
        </w:rPr>
        <w:t xml:space="preserve">CONTRATANTE: </w:t>
      </w:r>
      <w:r w:rsidRPr="008F03E0">
        <w:rPr>
          <w:rFonts w:ascii="Cambria" w:hAnsi="Cambria" w:cs="Consolas"/>
          <w:b/>
          <w:bCs/>
          <w:sz w:val="28"/>
          <w:szCs w:val="28"/>
        </w:rPr>
        <w:t>MUNICÍPIO DE IARAS</w:t>
      </w:r>
    </w:p>
    <w:p w14:paraId="6FC8382A" w14:textId="093952B0" w:rsidR="00DC27E9" w:rsidRPr="008F03E0" w:rsidRDefault="00DC27E9" w:rsidP="00DC27E9">
      <w:pPr>
        <w:jc w:val="both"/>
        <w:rPr>
          <w:rFonts w:ascii="Cambria" w:hAnsi="Cambria" w:cs="Consolas"/>
          <w:b/>
          <w:sz w:val="28"/>
          <w:szCs w:val="28"/>
        </w:rPr>
      </w:pPr>
      <w:r w:rsidRPr="008F03E0">
        <w:rPr>
          <w:rFonts w:ascii="Cambria" w:hAnsi="Cambria" w:cs="Consolas"/>
          <w:b/>
          <w:sz w:val="28"/>
          <w:szCs w:val="28"/>
        </w:rPr>
        <w:t xml:space="preserve">CONTRATADA: </w:t>
      </w:r>
      <w:r w:rsidR="008F03E0" w:rsidRPr="008F03E0">
        <w:rPr>
          <w:rFonts w:asciiTheme="majorHAnsi" w:hAnsiTheme="majorHAnsi" w:cs="Consolas"/>
          <w:b/>
          <w:sz w:val="28"/>
          <w:szCs w:val="28"/>
        </w:rPr>
        <w:t>EMPRESA LDA COMERCIO DE VESTUÁRIO E SERVIÇOS – EIRELI</w:t>
      </w:r>
    </w:p>
    <w:p w14:paraId="6F1F83EA" w14:textId="1CE295B5" w:rsidR="00DC27E9" w:rsidRPr="008F03E0" w:rsidRDefault="00DC27E9" w:rsidP="00DC27E9">
      <w:pPr>
        <w:jc w:val="both"/>
        <w:rPr>
          <w:rFonts w:ascii="Cambria" w:hAnsi="Cambria" w:cs="Consolas"/>
          <w:sz w:val="28"/>
          <w:szCs w:val="28"/>
        </w:rPr>
      </w:pPr>
      <w:r w:rsidRPr="008F03E0">
        <w:rPr>
          <w:rFonts w:ascii="Cambria" w:hAnsi="Cambria" w:cs="Consolas"/>
          <w:b/>
          <w:sz w:val="28"/>
          <w:szCs w:val="28"/>
        </w:rPr>
        <w:t>CONTRATO Nº (DE ORIGEM):</w:t>
      </w:r>
      <w:r w:rsidR="00937A18" w:rsidRPr="008F03E0">
        <w:rPr>
          <w:rFonts w:ascii="Cambria" w:hAnsi="Cambria" w:cs="Consolas"/>
          <w:sz w:val="28"/>
          <w:szCs w:val="28"/>
        </w:rPr>
        <w:t xml:space="preserve"> 041</w:t>
      </w:r>
      <w:r w:rsidRPr="008F03E0">
        <w:rPr>
          <w:rFonts w:ascii="Cambria" w:hAnsi="Cambria" w:cs="Consolas"/>
          <w:sz w:val="28"/>
          <w:szCs w:val="28"/>
        </w:rPr>
        <w:t>/2021</w:t>
      </w:r>
    </w:p>
    <w:p w14:paraId="271F2E7F" w14:textId="5AFB8993" w:rsidR="00937A18" w:rsidRPr="008F03E0" w:rsidRDefault="00DC27E9" w:rsidP="00DC27E9">
      <w:pPr>
        <w:widowControl w:val="0"/>
        <w:ind w:right="-7"/>
        <w:jc w:val="both"/>
        <w:rPr>
          <w:rFonts w:ascii="Cambria" w:hAnsi="Cambria" w:cs="Consolas"/>
          <w:sz w:val="28"/>
          <w:szCs w:val="28"/>
        </w:rPr>
      </w:pPr>
      <w:r w:rsidRPr="008F03E0">
        <w:rPr>
          <w:rFonts w:ascii="Cambria" w:hAnsi="Cambria" w:cs="Consolas"/>
          <w:b/>
          <w:sz w:val="28"/>
          <w:szCs w:val="28"/>
        </w:rPr>
        <w:t>OBJETO:</w:t>
      </w:r>
      <w:r w:rsidRPr="008F03E0">
        <w:rPr>
          <w:rFonts w:ascii="Cambria" w:hAnsi="Cambria" w:cs="Consolas"/>
          <w:sz w:val="28"/>
          <w:szCs w:val="28"/>
        </w:rPr>
        <w:t xml:space="preserve"> </w:t>
      </w:r>
      <w:r w:rsidR="008F03E0" w:rsidRPr="008F03E0">
        <w:rPr>
          <w:rFonts w:ascii="Cambria" w:eastAsia="MS Mincho" w:hAnsi="Cambria" w:cs="Consolas"/>
          <w:sz w:val="28"/>
          <w:szCs w:val="28"/>
        </w:rPr>
        <w:t>Aquisição de Kit de Material Escolar, para a Secretaria de Educação</w:t>
      </w:r>
      <w:r w:rsidR="008F03E0" w:rsidRPr="008F03E0">
        <w:rPr>
          <w:rFonts w:ascii="Cambria" w:hAnsi="Cambria"/>
          <w:sz w:val="28"/>
          <w:szCs w:val="28"/>
        </w:rPr>
        <w:t xml:space="preserve">, </w:t>
      </w:r>
      <w:r w:rsidR="008F03E0" w:rsidRPr="008F03E0">
        <w:rPr>
          <w:rFonts w:ascii="Cambria" w:hAnsi="Cambria" w:cs="Consolas"/>
          <w:sz w:val="28"/>
          <w:szCs w:val="28"/>
        </w:rPr>
        <w:t>conforme especificações constantes do Termo de Referência, que integra este Edital como Anexo I.</w:t>
      </w:r>
    </w:p>
    <w:p w14:paraId="6BD16B31" w14:textId="77777777" w:rsidR="00DC27E9" w:rsidRPr="008F03E0" w:rsidRDefault="00DC27E9" w:rsidP="00DC27E9">
      <w:pPr>
        <w:jc w:val="both"/>
        <w:rPr>
          <w:rFonts w:ascii="Cambria" w:hAnsi="Cambria" w:cs="Consolas"/>
          <w:sz w:val="28"/>
          <w:szCs w:val="28"/>
        </w:rPr>
      </w:pPr>
      <w:r w:rsidRPr="008F03E0">
        <w:rPr>
          <w:rFonts w:ascii="Cambria" w:hAnsi="Cambria" w:cs="Consolas"/>
          <w:b/>
          <w:sz w:val="28"/>
          <w:szCs w:val="28"/>
        </w:rPr>
        <w:t>ADVOGADO/Nº OAB / E-mail:</w:t>
      </w:r>
      <w:r w:rsidRPr="008F03E0">
        <w:rPr>
          <w:rFonts w:ascii="Cambria" w:hAnsi="Cambria" w:cs="Consolas"/>
          <w:sz w:val="28"/>
          <w:szCs w:val="28"/>
        </w:rPr>
        <w:t xml:space="preserve"> Felipe Simões Grangeiro / 311.007 / </w:t>
      </w:r>
      <w:r w:rsidRPr="008F03E0">
        <w:rPr>
          <w:rFonts w:ascii="Cambria" w:hAnsi="Cambria"/>
          <w:sz w:val="28"/>
          <w:szCs w:val="28"/>
        </w:rPr>
        <w:t xml:space="preserve">prefiaras@uol.com.br </w:t>
      </w:r>
    </w:p>
    <w:p w14:paraId="0A46E8A8"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Pelo presente TERMO, nós, abaixo identificados:</w:t>
      </w:r>
    </w:p>
    <w:p w14:paraId="5D581ACB" w14:textId="77777777" w:rsidR="00DC27E9" w:rsidRPr="008F03E0" w:rsidRDefault="00DC27E9" w:rsidP="00DC27E9">
      <w:pPr>
        <w:jc w:val="both"/>
        <w:rPr>
          <w:rFonts w:ascii="Cambria" w:hAnsi="Cambria" w:cs="Arial"/>
          <w:b/>
          <w:sz w:val="28"/>
          <w:szCs w:val="28"/>
        </w:rPr>
      </w:pPr>
      <w:r w:rsidRPr="008F03E0">
        <w:rPr>
          <w:rFonts w:ascii="Cambria" w:hAnsi="Cambria" w:cs="Arial"/>
          <w:b/>
          <w:sz w:val="28"/>
          <w:szCs w:val="28"/>
        </w:rPr>
        <w:t>1.</w:t>
      </w:r>
      <w:r w:rsidRPr="008F03E0">
        <w:rPr>
          <w:rFonts w:ascii="Cambria" w:hAnsi="Cambria" w:cs="Arial"/>
          <w:b/>
          <w:sz w:val="28"/>
          <w:szCs w:val="28"/>
        </w:rPr>
        <w:tab/>
        <w:t>Estamos CIENTES de que:</w:t>
      </w:r>
    </w:p>
    <w:p w14:paraId="1808CC91"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a)</w:t>
      </w:r>
      <w:r w:rsidRPr="008F03E0">
        <w:rPr>
          <w:rFonts w:ascii="Cambria" w:hAnsi="Cambria" w:cs="Arial"/>
          <w:sz w:val="28"/>
          <w:szCs w:val="28"/>
        </w:rPr>
        <w:tab/>
        <w:t>o ajuste acima referido, seus aditamentos, bem como o acompanhamento de sua execução contratual, estarão sujeitos a análise e julgamento pelo Tribunal de Contas do Estado de São Paulo, cujo trâmite processual ocorrerá pelo sistema eletrônico;</w:t>
      </w:r>
    </w:p>
    <w:p w14:paraId="249CA2F4"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b)</w:t>
      </w:r>
      <w:r w:rsidRPr="008F03E0">
        <w:rPr>
          <w:rFonts w:ascii="Cambria" w:hAnsi="Cambria" w:cs="Arial"/>
          <w:sz w:val="28"/>
          <w:szCs w:val="28"/>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28244109"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c)</w:t>
      </w:r>
      <w:r w:rsidRPr="008F03E0">
        <w:rPr>
          <w:rFonts w:ascii="Cambria" w:hAnsi="Cambria" w:cs="Arial"/>
          <w:sz w:val="28"/>
          <w:szCs w:val="28"/>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1DFBA4F"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 xml:space="preserve">d) as informações pessoais dos responsáveis pela contratante estão cadastradas no módulo eletrônico do “Cadastro Corporativo TCESP – </w:t>
      </w:r>
      <w:proofErr w:type="spellStart"/>
      <w:r w:rsidRPr="008F03E0">
        <w:rPr>
          <w:rFonts w:ascii="Cambria" w:hAnsi="Cambria" w:cs="Arial"/>
          <w:sz w:val="28"/>
          <w:szCs w:val="28"/>
        </w:rPr>
        <w:t>CadTCESP</w:t>
      </w:r>
      <w:proofErr w:type="spellEnd"/>
      <w:r w:rsidRPr="008F03E0">
        <w:rPr>
          <w:rFonts w:ascii="Cambria" w:hAnsi="Cambria" w:cs="Arial"/>
          <w:sz w:val="28"/>
          <w:szCs w:val="28"/>
        </w:rPr>
        <w:t>”, nos termos previstos no Artigo 2º das Instruções nº01/2020, conforme “Declaração(</w:t>
      </w:r>
      <w:proofErr w:type="spellStart"/>
      <w:r w:rsidRPr="008F03E0">
        <w:rPr>
          <w:rFonts w:ascii="Cambria" w:hAnsi="Cambria" w:cs="Arial"/>
          <w:sz w:val="28"/>
          <w:szCs w:val="28"/>
        </w:rPr>
        <w:t>ões</w:t>
      </w:r>
      <w:proofErr w:type="spellEnd"/>
      <w:r w:rsidRPr="008F03E0">
        <w:rPr>
          <w:rFonts w:ascii="Cambria" w:hAnsi="Cambria" w:cs="Arial"/>
          <w:sz w:val="28"/>
          <w:szCs w:val="28"/>
        </w:rPr>
        <w:t>) de Atualização Cadastral” anexa (s);</w:t>
      </w:r>
    </w:p>
    <w:p w14:paraId="4EFB197A"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e) é de exclusiva responsabilidade do contratado manter seus dados sempre atualizados.</w:t>
      </w:r>
    </w:p>
    <w:p w14:paraId="120D40AE" w14:textId="77777777" w:rsidR="00DC27E9" w:rsidRPr="008F03E0" w:rsidRDefault="00DC27E9" w:rsidP="00DC27E9">
      <w:pPr>
        <w:jc w:val="both"/>
        <w:rPr>
          <w:rFonts w:ascii="Cambria" w:hAnsi="Cambria" w:cs="Arial"/>
          <w:b/>
          <w:sz w:val="28"/>
          <w:szCs w:val="28"/>
        </w:rPr>
      </w:pPr>
      <w:r w:rsidRPr="008F03E0">
        <w:rPr>
          <w:rFonts w:ascii="Cambria" w:hAnsi="Cambria" w:cs="Arial"/>
          <w:b/>
          <w:sz w:val="28"/>
          <w:szCs w:val="28"/>
        </w:rPr>
        <w:t>2.</w:t>
      </w:r>
      <w:r w:rsidRPr="008F03E0">
        <w:rPr>
          <w:rFonts w:ascii="Cambria" w:hAnsi="Cambria" w:cs="Arial"/>
          <w:b/>
          <w:sz w:val="28"/>
          <w:szCs w:val="28"/>
        </w:rPr>
        <w:tab/>
        <w:t>Damo-nos por NOTIFICADOS para:</w:t>
      </w:r>
    </w:p>
    <w:p w14:paraId="21770125"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a)</w:t>
      </w:r>
      <w:r w:rsidRPr="008F03E0">
        <w:rPr>
          <w:rFonts w:ascii="Cambria" w:hAnsi="Cambria" w:cs="Arial"/>
          <w:sz w:val="28"/>
          <w:szCs w:val="28"/>
        </w:rPr>
        <w:tab/>
        <w:t>O acompanhamento dos atos do processo até seu julgamento final e consequente publicação;</w:t>
      </w:r>
    </w:p>
    <w:p w14:paraId="6D73A92D" w14:textId="77777777" w:rsidR="00DC27E9" w:rsidRPr="008F03E0" w:rsidRDefault="00DC27E9" w:rsidP="00DC27E9">
      <w:pPr>
        <w:jc w:val="both"/>
        <w:rPr>
          <w:rFonts w:ascii="Cambria" w:hAnsi="Cambria" w:cs="Arial"/>
          <w:sz w:val="28"/>
          <w:szCs w:val="28"/>
        </w:rPr>
      </w:pPr>
      <w:r w:rsidRPr="008F03E0">
        <w:rPr>
          <w:rFonts w:ascii="Cambria" w:hAnsi="Cambria" w:cs="Arial"/>
          <w:sz w:val="28"/>
          <w:szCs w:val="28"/>
        </w:rPr>
        <w:t>b)</w:t>
      </w:r>
      <w:r w:rsidRPr="008F03E0">
        <w:rPr>
          <w:rFonts w:ascii="Cambria" w:hAnsi="Cambria" w:cs="Arial"/>
          <w:sz w:val="28"/>
          <w:szCs w:val="28"/>
        </w:rPr>
        <w:tab/>
        <w:t>Se for o caso e de nosso interesse, nos prazos e nas formas legais e regimentais, exercer o direito de defesa, interpor recursos e o que mais couber.</w:t>
      </w:r>
    </w:p>
    <w:p w14:paraId="49BAAE1C" w14:textId="316B2C51" w:rsidR="00DC27E9" w:rsidRPr="008F03E0" w:rsidRDefault="00DC27E9" w:rsidP="00DC27E9">
      <w:pPr>
        <w:jc w:val="center"/>
        <w:rPr>
          <w:rFonts w:ascii="Cambria" w:hAnsi="Cambria" w:cs="Consolas"/>
          <w:b/>
          <w:sz w:val="28"/>
          <w:szCs w:val="28"/>
        </w:rPr>
      </w:pPr>
      <w:r w:rsidRPr="008F03E0">
        <w:rPr>
          <w:rFonts w:ascii="Cambria" w:hAnsi="Cambria" w:cs="Consolas"/>
          <w:b/>
          <w:bCs/>
          <w:sz w:val="28"/>
          <w:szCs w:val="28"/>
        </w:rPr>
        <w:lastRenderedPageBreak/>
        <w:t xml:space="preserve">IARAS, </w:t>
      </w:r>
      <w:r w:rsidR="00937A18" w:rsidRPr="008F03E0">
        <w:rPr>
          <w:rFonts w:ascii="Cambria" w:hAnsi="Cambria" w:cs="Consolas"/>
          <w:b/>
          <w:sz w:val="28"/>
          <w:szCs w:val="28"/>
        </w:rPr>
        <w:t>25</w:t>
      </w:r>
      <w:r w:rsidRPr="008F03E0">
        <w:rPr>
          <w:rFonts w:ascii="Cambria" w:hAnsi="Cambria" w:cs="Consolas"/>
          <w:b/>
          <w:sz w:val="28"/>
          <w:szCs w:val="28"/>
        </w:rPr>
        <w:t xml:space="preserve"> DE AGOSTO DE 2021.</w:t>
      </w:r>
      <w:r w:rsidRPr="008F03E0">
        <w:rPr>
          <w:rFonts w:ascii="Cambria" w:hAnsi="Cambria" w:cs="Consolas"/>
          <w:b/>
          <w:bCs/>
          <w:sz w:val="28"/>
          <w:szCs w:val="28"/>
        </w:rPr>
        <w:t xml:space="preserve">  </w:t>
      </w:r>
    </w:p>
    <w:p w14:paraId="19B632F4" w14:textId="77777777" w:rsidR="00DC27E9" w:rsidRPr="008F03E0" w:rsidRDefault="00DC27E9" w:rsidP="00DC27E9">
      <w:pPr>
        <w:rPr>
          <w:rFonts w:ascii="Cambria" w:hAnsi="Cambria" w:cs="Arial"/>
          <w:sz w:val="28"/>
          <w:szCs w:val="28"/>
        </w:rPr>
      </w:pPr>
    </w:p>
    <w:p w14:paraId="7DCD78C1" w14:textId="77777777" w:rsidR="00DC27E9" w:rsidRPr="008F03E0" w:rsidRDefault="00DC27E9" w:rsidP="00DC27E9">
      <w:pPr>
        <w:rPr>
          <w:rFonts w:ascii="Cambria" w:hAnsi="Cambria" w:cs="Arial"/>
          <w:b/>
          <w:sz w:val="28"/>
          <w:szCs w:val="28"/>
        </w:rPr>
      </w:pPr>
      <w:r w:rsidRPr="008F03E0">
        <w:rPr>
          <w:rFonts w:ascii="Cambria" w:hAnsi="Cambria" w:cs="Arial"/>
          <w:b/>
          <w:sz w:val="28"/>
          <w:szCs w:val="28"/>
        </w:rPr>
        <w:t>AUTORIDADE MÁXIMA DO ÓRGÃO/ENTIDADE</w:t>
      </w:r>
      <w:r w:rsidRPr="008F03E0">
        <w:rPr>
          <w:rFonts w:ascii="Cambria" w:hAnsi="Cambria" w:cs="Arial"/>
          <w:b/>
          <w:strike/>
          <w:sz w:val="28"/>
          <w:szCs w:val="28"/>
        </w:rPr>
        <w:t>:</w:t>
      </w:r>
    </w:p>
    <w:p w14:paraId="4E9E7435" w14:textId="77777777" w:rsidR="00DC27E9" w:rsidRPr="008F03E0" w:rsidRDefault="00DC27E9" w:rsidP="00DC27E9">
      <w:pPr>
        <w:rPr>
          <w:rFonts w:ascii="Cambria" w:hAnsi="Cambria" w:cs="Arial"/>
          <w:sz w:val="28"/>
          <w:szCs w:val="28"/>
        </w:rPr>
      </w:pPr>
      <w:r w:rsidRPr="008F03E0">
        <w:rPr>
          <w:rFonts w:ascii="Cambria" w:hAnsi="Cambria" w:cs="Arial"/>
          <w:sz w:val="28"/>
          <w:szCs w:val="28"/>
        </w:rPr>
        <w:t xml:space="preserve">Nome: </w:t>
      </w:r>
      <w:r w:rsidRPr="008F03E0">
        <w:rPr>
          <w:rFonts w:ascii="Cambria" w:hAnsi="Cambria" w:cs="Arial"/>
          <w:b/>
          <w:bCs/>
          <w:sz w:val="28"/>
          <w:szCs w:val="28"/>
        </w:rPr>
        <w:t>MARCOS JOSÉ ROSA</w:t>
      </w:r>
    </w:p>
    <w:p w14:paraId="2FDCE4E7" w14:textId="77777777" w:rsidR="00DC27E9" w:rsidRPr="008F03E0" w:rsidRDefault="00DC27E9" w:rsidP="00DC27E9">
      <w:pPr>
        <w:rPr>
          <w:rFonts w:ascii="Cambria" w:hAnsi="Cambria" w:cs="Arial"/>
          <w:sz w:val="28"/>
          <w:szCs w:val="28"/>
        </w:rPr>
      </w:pPr>
      <w:r w:rsidRPr="008F03E0">
        <w:rPr>
          <w:rFonts w:ascii="Cambria" w:hAnsi="Cambria" w:cs="Arial"/>
          <w:sz w:val="28"/>
          <w:szCs w:val="28"/>
        </w:rPr>
        <w:t>Cargo: Prefeito Municipal</w:t>
      </w:r>
    </w:p>
    <w:p w14:paraId="48464EFB" w14:textId="77777777" w:rsidR="00DC27E9" w:rsidRPr="008F03E0" w:rsidRDefault="00DC27E9" w:rsidP="00DC27E9">
      <w:pPr>
        <w:rPr>
          <w:rFonts w:ascii="Cambria" w:hAnsi="Cambria"/>
          <w:sz w:val="28"/>
          <w:szCs w:val="28"/>
        </w:rPr>
      </w:pPr>
      <w:r w:rsidRPr="008F03E0">
        <w:rPr>
          <w:rFonts w:ascii="Cambria" w:hAnsi="Cambria" w:cs="Arial"/>
          <w:sz w:val="28"/>
          <w:szCs w:val="28"/>
        </w:rPr>
        <w:t xml:space="preserve">CPF: </w:t>
      </w:r>
      <w:r w:rsidRPr="008F03E0">
        <w:rPr>
          <w:rFonts w:ascii="Cambria" w:hAnsi="Cambria"/>
          <w:sz w:val="28"/>
          <w:szCs w:val="28"/>
        </w:rPr>
        <w:t>190.948.948-40</w:t>
      </w:r>
    </w:p>
    <w:p w14:paraId="4C50BD96" w14:textId="77777777" w:rsidR="00DC27E9" w:rsidRPr="008F03E0" w:rsidRDefault="00DC27E9" w:rsidP="00DC27E9">
      <w:pPr>
        <w:rPr>
          <w:rFonts w:ascii="Cambria" w:hAnsi="Cambria" w:cs="Arial"/>
          <w:b/>
          <w:sz w:val="28"/>
          <w:szCs w:val="28"/>
        </w:rPr>
      </w:pPr>
    </w:p>
    <w:p w14:paraId="50860B7E" w14:textId="77777777" w:rsidR="00DC27E9" w:rsidRPr="008F03E0" w:rsidRDefault="00DC27E9" w:rsidP="00DC27E9">
      <w:pPr>
        <w:rPr>
          <w:rFonts w:ascii="Cambria" w:hAnsi="Cambria" w:cs="Arial"/>
          <w:b/>
          <w:sz w:val="28"/>
          <w:szCs w:val="28"/>
        </w:rPr>
      </w:pPr>
      <w:r w:rsidRPr="008F03E0">
        <w:rPr>
          <w:rFonts w:ascii="Cambria" w:hAnsi="Cambria" w:cs="Arial"/>
          <w:b/>
          <w:sz w:val="28"/>
          <w:szCs w:val="28"/>
        </w:rPr>
        <w:t>RESPONSÁVEIS PELA HOMOLOGAÇÃO DO CERTAME OU RATIFICAÇÃO DA DISPENSA/INEXIGIBILIDADE DE LICITAÇÃO:</w:t>
      </w:r>
    </w:p>
    <w:p w14:paraId="4173BF1C" w14:textId="77777777" w:rsidR="00DC27E9" w:rsidRPr="008F03E0" w:rsidRDefault="00DC27E9" w:rsidP="00DC27E9">
      <w:pPr>
        <w:rPr>
          <w:rFonts w:ascii="Cambria" w:hAnsi="Cambria" w:cs="Arial"/>
          <w:sz w:val="28"/>
          <w:szCs w:val="28"/>
        </w:rPr>
      </w:pPr>
      <w:r w:rsidRPr="008F03E0">
        <w:rPr>
          <w:rFonts w:ascii="Cambria" w:hAnsi="Cambria" w:cs="Arial"/>
          <w:sz w:val="28"/>
          <w:szCs w:val="28"/>
        </w:rPr>
        <w:t xml:space="preserve">Nome: </w:t>
      </w:r>
      <w:r w:rsidRPr="008F03E0">
        <w:rPr>
          <w:rFonts w:ascii="Cambria" w:hAnsi="Cambria" w:cs="Arial"/>
          <w:b/>
          <w:bCs/>
          <w:sz w:val="28"/>
          <w:szCs w:val="28"/>
        </w:rPr>
        <w:t>MARCOS JOSÉ ROSA</w:t>
      </w:r>
    </w:p>
    <w:p w14:paraId="107762F3" w14:textId="77777777" w:rsidR="00DC27E9" w:rsidRPr="008F03E0" w:rsidRDefault="00DC27E9" w:rsidP="00DC27E9">
      <w:pPr>
        <w:rPr>
          <w:rFonts w:ascii="Cambria" w:hAnsi="Cambria" w:cs="Arial"/>
          <w:sz w:val="28"/>
          <w:szCs w:val="28"/>
        </w:rPr>
      </w:pPr>
      <w:r w:rsidRPr="008F03E0">
        <w:rPr>
          <w:rFonts w:ascii="Cambria" w:hAnsi="Cambria" w:cs="Arial"/>
          <w:sz w:val="28"/>
          <w:szCs w:val="28"/>
        </w:rPr>
        <w:t>Cargo: Prefeito Municipal</w:t>
      </w:r>
    </w:p>
    <w:p w14:paraId="4F1BCC95" w14:textId="77777777" w:rsidR="00DC27E9" w:rsidRPr="008F03E0" w:rsidRDefault="00DC27E9" w:rsidP="00DC27E9">
      <w:pPr>
        <w:rPr>
          <w:rFonts w:ascii="Cambria" w:hAnsi="Cambria" w:cs="Arial"/>
          <w:strike/>
          <w:sz w:val="28"/>
          <w:szCs w:val="28"/>
        </w:rPr>
      </w:pPr>
      <w:r w:rsidRPr="008F03E0">
        <w:rPr>
          <w:rFonts w:ascii="Cambria" w:hAnsi="Cambria" w:cs="Arial"/>
          <w:sz w:val="28"/>
          <w:szCs w:val="28"/>
        </w:rPr>
        <w:t xml:space="preserve">CPF: </w:t>
      </w:r>
      <w:r w:rsidRPr="008F03E0">
        <w:rPr>
          <w:rFonts w:ascii="Cambria" w:hAnsi="Cambria"/>
          <w:sz w:val="28"/>
          <w:szCs w:val="28"/>
        </w:rPr>
        <w:t>190.948.948-40</w:t>
      </w:r>
    </w:p>
    <w:p w14:paraId="788454D4" w14:textId="77777777" w:rsidR="00DC27E9" w:rsidRPr="008F03E0" w:rsidRDefault="00DC27E9" w:rsidP="00DC27E9">
      <w:pPr>
        <w:rPr>
          <w:rFonts w:ascii="Cambria" w:hAnsi="Cambria" w:cs="Arial"/>
          <w:sz w:val="28"/>
          <w:szCs w:val="28"/>
        </w:rPr>
      </w:pPr>
    </w:p>
    <w:p w14:paraId="07B74E04" w14:textId="77777777" w:rsidR="00DC27E9" w:rsidRPr="008F03E0" w:rsidRDefault="00DC27E9" w:rsidP="00DC27E9">
      <w:pPr>
        <w:rPr>
          <w:rFonts w:ascii="Cambria" w:hAnsi="Cambria" w:cs="Arial"/>
          <w:sz w:val="28"/>
          <w:szCs w:val="28"/>
        </w:rPr>
      </w:pPr>
      <w:r w:rsidRPr="008F03E0">
        <w:rPr>
          <w:rFonts w:ascii="Cambria" w:hAnsi="Cambria" w:cs="Arial"/>
          <w:sz w:val="28"/>
          <w:szCs w:val="28"/>
        </w:rPr>
        <w:t>Assinatura: _______________________________________________________________________________</w:t>
      </w:r>
    </w:p>
    <w:p w14:paraId="1E38B2D1" w14:textId="77777777" w:rsidR="00DC27E9" w:rsidRPr="008F03E0" w:rsidRDefault="00DC27E9" w:rsidP="00DC27E9">
      <w:pPr>
        <w:rPr>
          <w:rFonts w:ascii="Cambria" w:hAnsi="Cambria" w:cs="Arial"/>
          <w:b/>
          <w:sz w:val="28"/>
          <w:szCs w:val="28"/>
        </w:rPr>
      </w:pPr>
    </w:p>
    <w:p w14:paraId="0030BAB8" w14:textId="77777777" w:rsidR="00DC27E9" w:rsidRPr="008F03E0" w:rsidRDefault="00DC27E9" w:rsidP="00DC27E9">
      <w:pPr>
        <w:rPr>
          <w:rFonts w:ascii="Cambria" w:hAnsi="Cambria" w:cs="Arial"/>
          <w:b/>
          <w:sz w:val="28"/>
          <w:szCs w:val="28"/>
        </w:rPr>
      </w:pPr>
      <w:r w:rsidRPr="008F03E0">
        <w:rPr>
          <w:rFonts w:ascii="Cambria" w:hAnsi="Cambria" w:cs="Arial"/>
          <w:b/>
          <w:sz w:val="28"/>
          <w:szCs w:val="28"/>
        </w:rPr>
        <w:t>RESPONSÁVEIS QUE ASSINARAM O AJUSTE:</w:t>
      </w:r>
    </w:p>
    <w:p w14:paraId="6877E08F" w14:textId="77777777" w:rsidR="00DC27E9" w:rsidRPr="008F03E0" w:rsidRDefault="00DC27E9" w:rsidP="00DC27E9">
      <w:pPr>
        <w:rPr>
          <w:rFonts w:ascii="Cambria" w:hAnsi="Cambria" w:cs="Arial"/>
          <w:b/>
          <w:sz w:val="28"/>
          <w:szCs w:val="28"/>
        </w:rPr>
      </w:pPr>
    </w:p>
    <w:p w14:paraId="59EEC53C" w14:textId="77777777" w:rsidR="00DC27E9" w:rsidRPr="008F03E0" w:rsidRDefault="00DC27E9" w:rsidP="00DC27E9">
      <w:pPr>
        <w:rPr>
          <w:rFonts w:ascii="Cambria" w:hAnsi="Cambria" w:cs="Arial"/>
          <w:b/>
          <w:sz w:val="28"/>
          <w:szCs w:val="28"/>
        </w:rPr>
      </w:pPr>
      <w:r w:rsidRPr="008F03E0">
        <w:rPr>
          <w:rFonts w:ascii="Cambria" w:hAnsi="Cambria" w:cs="Arial"/>
          <w:b/>
          <w:sz w:val="28"/>
          <w:szCs w:val="28"/>
        </w:rPr>
        <w:t>Pelo contratante:</w:t>
      </w:r>
    </w:p>
    <w:p w14:paraId="38117D9E" w14:textId="77777777" w:rsidR="00DC27E9" w:rsidRPr="008F03E0" w:rsidRDefault="00DC27E9" w:rsidP="00DC27E9">
      <w:pPr>
        <w:rPr>
          <w:rFonts w:ascii="Cambria" w:hAnsi="Cambria" w:cs="Arial"/>
          <w:sz w:val="28"/>
          <w:szCs w:val="28"/>
        </w:rPr>
      </w:pPr>
      <w:r w:rsidRPr="008F03E0">
        <w:rPr>
          <w:rFonts w:ascii="Cambria" w:hAnsi="Cambria" w:cs="Arial"/>
          <w:sz w:val="28"/>
          <w:szCs w:val="28"/>
        </w:rPr>
        <w:t xml:space="preserve">Nome: </w:t>
      </w:r>
      <w:r w:rsidRPr="008F03E0">
        <w:rPr>
          <w:rFonts w:ascii="Cambria" w:hAnsi="Cambria" w:cs="Arial"/>
          <w:b/>
          <w:bCs/>
          <w:sz w:val="28"/>
          <w:szCs w:val="28"/>
        </w:rPr>
        <w:t>MARCOS JOSÉ ROSA</w:t>
      </w:r>
    </w:p>
    <w:p w14:paraId="120CE2AE" w14:textId="77777777" w:rsidR="00DC27E9" w:rsidRPr="008F03E0" w:rsidRDefault="00DC27E9" w:rsidP="00DC27E9">
      <w:pPr>
        <w:rPr>
          <w:rFonts w:ascii="Cambria" w:hAnsi="Cambria" w:cs="Arial"/>
          <w:sz w:val="28"/>
          <w:szCs w:val="28"/>
        </w:rPr>
      </w:pPr>
      <w:r w:rsidRPr="008F03E0">
        <w:rPr>
          <w:rFonts w:ascii="Cambria" w:hAnsi="Cambria" w:cs="Arial"/>
          <w:sz w:val="28"/>
          <w:szCs w:val="28"/>
        </w:rPr>
        <w:t>Cargo: Prefeito Municipal</w:t>
      </w:r>
    </w:p>
    <w:p w14:paraId="1360DD3E" w14:textId="77777777" w:rsidR="00DC27E9" w:rsidRPr="008F03E0" w:rsidRDefault="00DC27E9" w:rsidP="00DC27E9">
      <w:pPr>
        <w:rPr>
          <w:rFonts w:ascii="Cambria" w:hAnsi="Cambria" w:cs="Arial"/>
          <w:strike/>
          <w:sz w:val="28"/>
          <w:szCs w:val="28"/>
        </w:rPr>
      </w:pPr>
      <w:r w:rsidRPr="008F03E0">
        <w:rPr>
          <w:rFonts w:ascii="Cambria" w:hAnsi="Cambria" w:cs="Arial"/>
          <w:sz w:val="28"/>
          <w:szCs w:val="28"/>
        </w:rPr>
        <w:t xml:space="preserve">CPF: </w:t>
      </w:r>
      <w:r w:rsidRPr="008F03E0">
        <w:rPr>
          <w:rFonts w:ascii="Cambria" w:hAnsi="Cambria"/>
          <w:sz w:val="28"/>
          <w:szCs w:val="28"/>
        </w:rPr>
        <w:t>190.948.948-40</w:t>
      </w:r>
    </w:p>
    <w:p w14:paraId="06145790" w14:textId="77777777" w:rsidR="00DC27E9" w:rsidRPr="008F03E0" w:rsidRDefault="00DC27E9" w:rsidP="00DC27E9">
      <w:pPr>
        <w:rPr>
          <w:rFonts w:ascii="Cambria" w:hAnsi="Cambria" w:cs="Arial"/>
          <w:sz w:val="28"/>
          <w:szCs w:val="28"/>
        </w:rPr>
      </w:pPr>
    </w:p>
    <w:p w14:paraId="556FE017" w14:textId="77777777" w:rsidR="00DC27E9" w:rsidRPr="008F03E0" w:rsidRDefault="00DC27E9" w:rsidP="00DC27E9">
      <w:pPr>
        <w:rPr>
          <w:rFonts w:ascii="Cambria" w:hAnsi="Cambria" w:cs="Arial"/>
          <w:sz w:val="28"/>
          <w:szCs w:val="28"/>
        </w:rPr>
      </w:pPr>
      <w:r w:rsidRPr="008F03E0">
        <w:rPr>
          <w:rFonts w:ascii="Cambria" w:hAnsi="Cambria" w:cs="Arial"/>
          <w:sz w:val="28"/>
          <w:szCs w:val="28"/>
        </w:rPr>
        <w:t>Assinatura: _______________________________________________________________________________</w:t>
      </w:r>
    </w:p>
    <w:p w14:paraId="3FF4B5B6" w14:textId="77777777" w:rsidR="00DC27E9" w:rsidRPr="008F03E0" w:rsidRDefault="00DC27E9" w:rsidP="00DC27E9">
      <w:pPr>
        <w:rPr>
          <w:rFonts w:ascii="Cambria" w:hAnsi="Cambria" w:cs="Arial"/>
          <w:b/>
          <w:sz w:val="28"/>
          <w:szCs w:val="28"/>
        </w:rPr>
      </w:pPr>
    </w:p>
    <w:p w14:paraId="29EBDB6A" w14:textId="77777777" w:rsidR="00DC27E9" w:rsidRPr="008F03E0" w:rsidRDefault="00DC27E9" w:rsidP="00DC27E9">
      <w:pPr>
        <w:rPr>
          <w:rFonts w:ascii="Cambria" w:hAnsi="Cambria" w:cs="Arial"/>
          <w:b/>
          <w:sz w:val="28"/>
          <w:szCs w:val="28"/>
        </w:rPr>
      </w:pPr>
      <w:r w:rsidRPr="008F03E0">
        <w:rPr>
          <w:rFonts w:ascii="Cambria" w:hAnsi="Cambria" w:cs="Arial"/>
          <w:b/>
          <w:sz w:val="28"/>
          <w:szCs w:val="28"/>
        </w:rPr>
        <w:t>Pela contratada:</w:t>
      </w:r>
    </w:p>
    <w:p w14:paraId="6BE5AAFA" w14:textId="77777777" w:rsidR="00937A18" w:rsidRPr="008F03E0" w:rsidRDefault="00DC27E9" w:rsidP="00937A18">
      <w:pPr>
        <w:autoSpaceDE w:val="0"/>
        <w:autoSpaceDN w:val="0"/>
        <w:adjustRightInd w:val="0"/>
        <w:rPr>
          <w:rFonts w:ascii="Cambria" w:hAnsi="Cambria" w:cs="Consolas"/>
          <w:b/>
          <w:sz w:val="28"/>
          <w:szCs w:val="28"/>
        </w:rPr>
      </w:pPr>
      <w:r w:rsidRPr="008F03E0">
        <w:rPr>
          <w:rFonts w:ascii="Cambria" w:hAnsi="Cambria" w:cs="Arial"/>
          <w:sz w:val="28"/>
          <w:szCs w:val="28"/>
        </w:rPr>
        <w:t xml:space="preserve">Nome: </w:t>
      </w:r>
      <w:r w:rsidR="00937A18" w:rsidRPr="008F03E0">
        <w:rPr>
          <w:rFonts w:ascii="Cambria" w:hAnsi="Cambria" w:cs="Consolas"/>
          <w:b/>
          <w:sz w:val="28"/>
          <w:szCs w:val="28"/>
        </w:rPr>
        <w:t xml:space="preserve">KATIA MARIA DA COSTA </w:t>
      </w:r>
    </w:p>
    <w:p w14:paraId="248D7254" w14:textId="13942784" w:rsidR="00DC27E9" w:rsidRPr="008F03E0" w:rsidRDefault="00DC27E9" w:rsidP="00DC27E9">
      <w:pPr>
        <w:rPr>
          <w:rFonts w:ascii="Cambria" w:hAnsi="Cambria" w:cs="Arial"/>
          <w:sz w:val="28"/>
          <w:szCs w:val="28"/>
        </w:rPr>
      </w:pPr>
      <w:r w:rsidRPr="008F03E0">
        <w:rPr>
          <w:rFonts w:ascii="Cambria" w:hAnsi="Cambria" w:cs="Arial"/>
          <w:sz w:val="28"/>
          <w:szCs w:val="28"/>
        </w:rPr>
        <w:t>Cargo: Empresári</w:t>
      </w:r>
      <w:r w:rsidR="00937A18" w:rsidRPr="008F03E0">
        <w:rPr>
          <w:rFonts w:ascii="Cambria" w:hAnsi="Cambria" w:cs="Arial"/>
          <w:sz w:val="28"/>
          <w:szCs w:val="28"/>
        </w:rPr>
        <w:t>a</w:t>
      </w:r>
    </w:p>
    <w:p w14:paraId="6167D961" w14:textId="666D705B" w:rsidR="00DC27E9" w:rsidRPr="008F03E0" w:rsidRDefault="00DC27E9" w:rsidP="00DC27E9">
      <w:pPr>
        <w:rPr>
          <w:rFonts w:ascii="Cambria" w:hAnsi="Cambria" w:cs="Arial"/>
          <w:sz w:val="28"/>
          <w:szCs w:val="28"/>
        </w:rPr>
      </w:pPr>
      <w:r w:rsidRPr="008F03E0">
        <w:rPr>
          <w:rFonts w:ascii="Cambria" w:hAnsi="Cambria" w:cs="Arial"/>
          <w:sz w:val="28"/>
          <w:szCs w:val="28"/>
        </w:rPr>
        <w:t xml:space="preserve">CPF: </w:t>
      </w:r>
      <w:r w:rsidR="00937A18" w:rsidRPr="008F03E0">
        <w:rPr>
          <w:rFonts w:ascii="Cambria" w:hAnsi="Cambria" w:cs="Arial"/>
          <w:sz w:val="28"/>
          <w:szCs w:val="28"/>
        </w:rPr>
        <w:t>316.698.418-63</w:t>
      </w:r>
    </w:p>
    <w:p w14:paraId="680B4869" w14:textId="77777777" w:rsidR="00DC27E9" w:rsidRPr="008F03E0" w:rsidRDefault="00DC27E9" w:rsidP="00DC27E9">
      <w:pPr>
        <w:jc w:val="right"/>
        <w:rPr>
          <w:rFonts w:ascii="Cambria" w:hAnsi="Cambria" w:cs="Arial"/>
          <w:sz w:val="28"/>
          <w:szCs w:val="28"/>
        </w:rPr>
      </w:pPr>
    </w:p>
    <w:p w14:paraId="13E5CCBF" w14:textId="77777777" w:rsidR="00DC27E9" w:rsidRPr="008F03E0" w:rsidRDefault="00DC27E9" w:rsidP="00DC27E9">
      <w:pPr>
        <w:rPr>
          <w:rFonts w:ascii="Cambria" w:hAnsi="Cambria" w:cs="Arial"/>
          <w:sz w:val="28"/>
          <w:szCs w:val="28"/>
        </w:rPr>
      </w:pPr>
      <w:r w:rsidRPr="008F03E0">
        <w:rPr>
          <w:rFonts w:ascii="Cambria" w:hAnsi="Cambria" w:cs="Arial"/>
          <w:sz w:val="28"/>
          <w:szCs w:val="28"/>
        </w:rPr>
        <w:t>Assinatura: _______________________________________________________________________________</w:t>
      </w:r>
    </w:p>
    <w:p w14:paraId="71EC84BD" w14:textId="77777777" w:rsidR="00DC27E9" w:rsidRPr="008F03E0" w:rsidRDefault="00DC27E9" w:rsidP="00DC27E9">
      <w:pPr>
        <w:rPr>
          <w:rFonts w:ascii="Cambria" w:hAnsi="Cambria" w:cs="Arial"/>
          <w:b/>
          <w:sz w:val="28"/>
          <w:szCs w:val="28"/>
        </w:rPr>
      </w:pPr>
    </w:p>
    <w:p w14:paraId="19AD4032" w14:textId="77777777" w:rsidR="00DC27E9" w:rsidRPr="008F03E0" w:rsidRDefault="00DC27E9" w:rsidP="00DC27E9">
      <w:pPr>
        <w:rPr>
          <w:rFonts w:ascii="Cambria" w:hAnsi="Cambria" w:cs="Arial"/>
          <w:b/>
          <w:sz w:val="28"/>
          <w:szCs w:val="28"/>
        </w:rPr>
      </w:pPr>
      <w:r w:rsidRPr="008F03E0">
        <w:rPr>
          <w:rFonts w:ascii="Cambria" w:hAnsi="Cambria" w:cs="Arial"/>
          <w:b/>
          <w:sz w:val="28"/>
          <w:szCs w:val="28"/>
        </w:rPr>
        <w:t>ORDENADOR DE DESPESAS DA CONTRATANTE:</w:t>
      </w:r>
    </w:p>
    <w:p w14:paraId="2684899E" w14:textId="77777777" w:rsidR="00DC27E9" w:rsidRPr="008F03E0" w:rsidRDefault="00DC27E9" w:rsidP="00DC27E9">
      <w:pPr>
        <w:rPr>
          <w:rFonts w:ascii="Cambria" w:hAnsi="Cambria" w:cs="Arial"/>
          <w:sz w:val="28"/>
          <w:szCs w:val="28"/>
        </w:rPr>
      </w:pPr>
      <w:r w:rsidRPr="008F03E0">
        <w:rPr>
          <w:rFonts w:ascii="Cambria" w:hAnsi="Cambria" w:cs="Arial"/>
          <w:sz w:val="28"/>
          <w:szCs w:val="28"/>
        </w:rPr>
        <w:t xml:space="preserve">Nome: </w:t>
      </w:r>
      <w:r w:rsidRPr="008F03E0">
        <w:rPr>
          <w:rFonts w:ascii="Cambria" w:hAnsi="Cambria" w:cs="Arial"/>
          <w:b/>
          <w:bCs/>
          <w:sz w:val="28"/>
          <w:szCs w:val="28"/>
        </w:rPr>
        <w:t>MARCOS JOSÉ ROSA</w:t>
      </w:r>
    </w:p>
    <w:p w14:paraId="45A048DE" w14:textId="77777777" w:rsidR="00DC27E9" w:rsidRPr="008F03E0" w:rsidRDefault="00DC27E9" w:rsidP="00DC27E9">
      <w:pPr>
        <w:rPr>
          <w:rFonts w:ascii="Cambria" w:hAnsi="Cambria" w:cs="Arial"/>
          <w:sz w:val="28"/>
          <w:szCs w:val="28"/>
        </w:rPr>
      </w:pPr>
      <w:r w:rsidRPr="008F03E0">
        <w:rPr>
          <w:rFonts w:ascii="Cambria" w:hAnsi="Cambria" w:cs="Arial"/>
          <w:sz w:val="28"/>
          <w:szCs w:val="28"/>
        </w:rPr>
        <w:t>Cargo: Prefeito Municipal</w:t>
      </w:r>
    </w:p>
    <w:p w14:paraId="311837A7" w14:textId="77777777" w:rsidR="00DC27E9" w:rsidRPr="008F03E0" w:rsidRDefault="00DC27E9" w:rsidP="00DC27E9">
      <w:pPr>
        <w:rPr>
          <w:rFonts w:ascii="Cambria" w:hAnsi="Cambria" w:cs="Arial"/>
          <w:strike/>
          <w:sz w:val="28"/>
          <w:szCs w:val="28"/>
        </w:rPr>
      </w:pPr>
      <w:r w:rsidRPr="008F03E0">
        <w:rPr>
          <w:rFonts w:ascii="Cambria" w:hAnsi="Cambria" w:cs="Arial"/>
          <w:sz w:val="28"/>
          <w:szCs w:val="28"/>
        </w:rPr>
        <w:t xml:space="preserve">CPF: </w:t>
      </w:r>
      <w:r w:rsidRPr="008F03E0">
        <w:rPr>
          <w:rFonts w:ascii="Cambria" w:hAnsi="Cambria"/>
          <w:sz w:val="28"/>
          <w:szCs w:val="28"/>
        </w:rPr>
        <w:t>190.948.948-40</w:t>
      </w:r>
    </w:p>
    <w:p w14:paraId="091BD4B1" w14:textId="77777777" w:rsidR="00DC27E9" w:rsidRPr="008F03E0" w:rsidRDefault="00DC27E9" w:rsidP="00DC27E9">
      <w:pPr>
        <w:rPr>
          <w:rFonts w:ascii="Cambria" w:hAnsi="Cambria" w:cs="Arial"/>
          <w:sz w:val="28"/>
          <w:szCs w:val="28"/>
        </w:rPr>
      </w:pPr>
    </w:p>
    <w:p w14:paraId="0BBB47AC" w14:textId="77777777" w:rsidR="00DC27E9" w:rsidRPr="008F03E0" w:rsidRDefault="00DC27E9" w:rsidP="00DC27E9">
      <w:pPr>
        <w:rPr>
          <w:rFonts w:ascii="Cambria" w:hAnsi="Cambria" w:cs="Arial"/>
          <w:sz w:val="28"/>
          <w:szCs w:val="28"/>
        </w:rPr>
      </w:pPr>
      <w:r w:rsidRPr="008F03E0">
        <w:rPr>
          <w:rFonts w:ascii="Cambria" w:hAnsi="Cambria" w:cs="Arial"/>
          <w:sz w:val="28"/>
          <w:szCs w:val="28"/>
        </w:rPr>
        <w:t>Assinatura: _______________________________________________________________________________</w:t>
      </w:r>
    </w:p>
    <w:sectPr w:rsidR="00DC27E9" w:rsidRPr="008F03E0"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55DCD2" w14:textId="77777777" w:rsidR="00765DFC" w:rsidRDefault="00765DFC" w:rsidP="00BB440C">
      <w:r>
        <w:separator/>
      </w:r>
    </w:p>
  </w:endnote>
  <w:endnote w:type="continuationSeparator" w:id="0">
    <w:p w14:paraId="6112BCC8" w14:textId="77777777" w:rsidR="00765DFC" w:rsidRDefault="00765DF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A636E6" w:rsidRPr="00BF5FA9" w:rsidRDefault="00A636E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2BE33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636E6" w:rsidRPr="00BB440C" w:rsidRDefault="00A636E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C05469" w14:textId="77777777" w:rsidR="00765DFC" w:rsidRDefault="00765DFC" w:rsidP="00BB440C">
      <w:r>
        <w:separator/>
      </w:r>
    </w:p>
  </w:footnote>
  <w:footnote w:type="continuationSeparator" w:id="0">
    <w:p w14:paraId="7D73564D" w14:textId="77777777" w:rsidR="00765DFC" w:rsidRDefault="00765DFC"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A636E6" w:rsidRDefault="00A636E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636E6" w:rsidRPr="000A43E7" w:rsidRDefault="00A636E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636E6" w:rsidRPr="000A43E7" w:rsidRDefault="00A636E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636E6" w:rsidRPr="000A43E7" w:rsidRDefault="00A636E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636E6" w:rsidRDefault="00A636E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A636E6" w:rsidRPr="000A43E7" w:rsidRDefault="00A636E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636E6" w:rsidRPr="000A43E7" w:rsidRDefault="00A636E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636E6" w:rsidRDefault="00A636E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636E6" w:rsidRPr="000A43E7" w:rsidRDefault="00A636E6" w:rsidP="000A43E7">
    <w:pPr>
      <w:shd w:val="clear" w:color="auto" w:fill="FFFFFF" w:themeFill="background1"/>
      <w:tabs>
        <w:tab w:val="left" w:pos="2127"/>
      </w:tabs>
      <w:jc w:val="center"/>
    </w:pPr>
  </w:p>
  <w:p w14:paraId="21E88014" w14:textId="2C9326CC" w:rsidR="00A636E6" w:rsidRDefault="00A636E6" w:rsidP="000A43E7">
    <w:pPr>
      <w:pStyle w:val="Cabealho"/>
      <w:tabs>
        <w:tab w:val="left" w:pos="3140"/>
      </w:tabs>
      <w:rPr>
        <w:sz w:val="48"/>
        <w:szCs w:val="48"/>
      </w:rPr>
    </w:pPr>
  </w:p>
  <w:p w14:paraId="1A94CFB7" w14:textId="0E6C4361" w:rsidR="00A636E6" w:rsidRPr="00DB1FB9" w:rsidRDefault="00A636E6" w:rsidP="000A43E7">
    <w:pPr>
      <w:pStyle w:val="Cabealho"/>
      <w:tabs>
        <w:tab w:val="left" w:pos="3140"/>
      </w:tabs>
      <w:rPr>
        <w:sz w:val="22"/>
        <w:szCs w:val="22"/>
      </w:rPr>
    </w:pPr>
  </w:p>
  <w:p w14:paraId="6D10FE23" w14:textId="428C723E" w:rsidR="00A636E6" w:rsidRDefault="00A636E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D5C100D"/>
    <w:multiLevelType w:val="multilevel"/>
    <w:tmpl w:val="1F403BF2"/>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16D04"/>
    <w:rsid w:val="0002221B"/>
    <w:rsid w:val="00030D96"/>
    <w:rsid w:val="00032963"/>
    <w:rsid w:val="00033EE2"/>
    <w:rsid w:val="00060C9D"/>
    <w:rsid w:val="00060DFA"/>
    <w:rsid w:val="00062A56"/>
    <w:rsid w:val="00067C3F"/>
    <w:rsid w:val="00071E0C"/>
    <w:rsid w:val="00083AB7"/>
    <w:rsid w:val="00096AAF"/>
    <w:rsid w:val="000A0D06"/>
    <w:rsid w:val="000A43E7"/>
    <w:rsid w:val="000B6779"/>
    <w:rsid w:val="000C2D65"/>
    <w:rsid w:val="000E2B03"/>
    <w:rsid w:val="000E3DB2"/>
    <w:rsid w:val="00103E94"/>
    <w:rsid w:val="001059BC"/>
    <w:rsid w:val="00112D83"/>
    <w:rsid w:val="001160FC"/>
    <w:rsid w:val="00124B16"/>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23E1D"/>
    <w:rsid w:val="002416D2"/>
    <w:rsid w:val="00244AA5"/>
    <w:rsid w:val="0025357F"/>
    <w:rsid w:val="00260AF3"/>
    <w:rsid w:val="00261B0C"/>
    <w:rsid w:val="00262541"/>
    <w:rsid w:val="002630FC"/>
    <w:rsid w:val="002661CB"/>
    <w:rsid w:val="002752B1"/>
    <w:rsid w:val="00281B26"/>
    <w:rsid w:val="00287283"/>
    <w:rsid w:val="002A4BA6"/>
    <w:rsid w:val="002A60E3"/>
    <w:rsid w:val="002C0EDC"/>
    <w:rsid w:val="002C7674"/>
    <w:rsid w:val="00300B53"/>
    <w:rsid w:val="00303855"/>
    <w:rsid w:val="00315EEC"/>
    <w:rsid w:val="00316253"/>
    <w:rsid w:val="003171B1"/>
    <w:rsid w:val="00341018"/>
    <w:rsid w:val="003466A8"/>
    <w:rsid w:val="00355F97"/>
    <w:rsid w:val="00362349"/>
    <w:rsid w:val="00373F44"/>
    <w:rsid w:val="003835F9"/>
    <w:rsid w:val="0039122F"/>
    <w:rsid w:val="003C768E"/>
    <w:rsid w:val="0040452F"/>
    <w:rsid w:val="00425F4D"/>
    <w:rsid w:val="004472EF"/>
    <w:rsid w:val="00453263"/>
    <w:rsid w:val="004675DB"/>
    <w:rsid w:val="0046768A"/>
    <w:rsid w:val="00475790"/>
    <w:rsid w:val="00483E4E"/>
    <w:rsid w:val="004917B3"/>
    <w:rsid w:val="00492067"/>
    <w:rsid w:val="004A6A0B"/>
    <w:rsid w:val="004A724D"/>
    <w:rsid w:val="004B2F99"/>
    <w:rsid w:val="004B4049"/>
    <w:rsid w:val="004C193E"/>
    <w:rsid w:val="004C7B7A"/>
    <w:rsid w:val="004D158A"/>
    <w:rsid w:val="004D5F95"/>
    <w:rsid w:val="004E2F31"/>
    <w:rsid w:val="004E3610"/>
    <w:rsid w:val="004F401C"/>
    <w:rsid w:val="00524F03"/>
    <w:rsid w:val="0053253B"/>
    <w:rsid w:val="00537EA3"/>
    <w:rsid w:val="005466DE"/>
    <w:rsid w:val="00551BC0"/>
    <w:rsid w:val="005619EB"/>
    <w:rsid w:val="0056214C"/>
    <w:rsid w:val="00571A76"/>
    <w:rsid w:val="005814CB"/>
    <w:rsid w:val="00586424"/>
    <w:rsid w:val="005901A5"/>
    <w:rsid w:val="005A3743"/>
    <w:rsid w:val="005B1216"/>
    <w:rsid w:val="005B3039"/>
    <w:rsid w:val="005B6B23"/>
    <w:rsid w:val="005C33BD"/>
    <w:rsid w:val="005C5C76"/>
    <w:rsid w:val="005C73C7"/>
    <w:rsid w:val="005E4CFF"/>
    <w:rsid w:val="005E52E8"/>
    <w:rsid w:val="005E5501"/>
    <w:rsid w:val="005F2001"/>
    <w:rsid w:val="00604443"/>
    <w:rsid w:val="006117EA"/>
    <w:rsid w:val="00612958"/>
    <w:rsid w:val="00621393"/>
    <w:rsid w:val="00630A3B"/>
    <w:rsid w:val="006410CD"/>
    <w:rsid w:val="006438A4"/>
    <w:rsid w:val="00664E8C"/>
    <w:rsid w:val="00687F1B"/>
    <w:rsid w:val="006A0FB0"/>
    <w:rsid w:val="006B1995"/>
    <w:rsid w:val="006B4455"/>
    <w:rsid w:val="006B6A5B"/>
    <w:rsid w:val="006C0DF6"/>
    <w:rsid w:val="006C4304"/>
    <w:rsid w:val="006C50DC"/>
    <w:rsid w:val="006F4672"/>
    <w:rsid w:val="007037C6"/>
    <w:rsid w:val="00716257"/>
    <w:rsid w:val="007257AF"/>
    <w:rsid w:val="0072612A"/>
    <w:rsid w:val="00730682"/>
    <w:rsid w:val="007313D6"/>
    <w:rsid w:val="0073507D"/>
    <w:rsid w:val="0074151A"/>
    <w:rsid w:val="0074379E"/>
    <w:rsid w:val="00747133"/>
    <w:rsid w:val="0075022C"/>
    <w:rsid w:val="00765DFC"/>
    <w:rsid w:val="007729C7"/>
    <w:rsid w:val="007741A9"/>
    <w:rsid w:val="0078060C"/>
    <w:rsid w:val="00782596"/>
    <w:rsid w:val="007913C3"/>
    <w:rsid w:val="007C266A"/>
    <w:rsid w:val="007C416D"/>
    <w:rsid w:val="007D03D5"/>
    <w:rsid w:val="007D4407"/>
    <w:rsid w:val="007F4C88"/>
    <w:rsid w:val="008014D9"/>
    <w:rsid w:val="00830265"/>
    <w:rsid w:val="00840433"/>
    <w:rsid w:val="008461E1"/>
    <w:rsid w:val="00847954"/>
    <w:rsid w:val="00850F7E"/>
    <w:rsid w:val="00867A3E"/>
    <w:rsid w:val="00870131"/>
    <w:rsid w:val="008812CB"/>
    <w:rsid w:val="00892CC4"/>
    <w:rsid w:val="008A0EB9"/>
    <w:rsid w:val="008B54AD"/>
    <w:rsid w:val="008D3891"/>
    <w:rsid w:val="008E0229"/>
    <w:rsid w:val="008E5DFE"/>
    <w:rsid w:val="008E62F9"/>
    <w:rsid w:val="008F03E0"/>
    <w:rsid w:val="009064B0"/>
    <w:rsid w:val="00907466"/>
    <w:rsid w:val="00916618"/>
    <w:rsid w:val="009219CF"/>
    <w:rsid w:val="00935422"/>
    <w:rsid w:val="00937A18"/>
    <w:rsid w:val="00954292"/>
    <w:rsid w:val="00956800"/>
    <w:rsid w:val="00957B98"/>
    <w:rsid w:val="00966054"/>
    <w:rsid w:val="00966918"/>
    <w:rsid w:val="009673A3"/>
    <w:rsid w:val="0097118C"/>
    <w:rsid w:val="009730C2"/>
    <w:rsid w:val="00996FF2"/>
    <w:rsid w:val="009A54CA"/>
    <w:rsid w:val="009B2060"/>
    <w:rsid w:val="009C4BFB"/>
    <w:rsid w:val="009D07D0"/>
    <w:rsid w:val="00A02E7C"/>
    <w:rsid w:val="00A0528D"/>
    <w:rsid w:val="00A23824"/>
    <w:rsid w:val="00A453DB"/>
    <w:rsid w:val="00A467E1"/>
    <w:rsid w:val="00A52DB0"/>
    <w:rsid w:val="00A636E6"/>
    <w:rsid w:val="00A841DA"/>
    <w:rsid w:val="00A8437E"/>
    <w:rsid w:val="00A84CED"/>
    <w:rsid w:val="00A87FBF"/>
    <w:rsid w:val="00A9205D"/>
    <w:rsid w:val="00AC222F"/>
    <w:rsid w:val="00AD7EAF"/>
    <w:rsid w:val="00AE5676"/>
    <w:rsid w:val="00AF0CDF"/>
    <w:rsid w:val="00AF2188"/>
    <w:rsid w:val="00B03CFF"/>
    <w:rsid w:val="00B16D7A"/>
    <w:rsid w:val="00B235DE"/>
    <w:rsid w:val="00B34A72"/>
    <w:rsid w:val="00B524B0"/>
    <w:rsid w:val="00B64F41"/>
    <w:rsid w:val="00B917B9"/>
    <w:rsid w:val="00BA2621"/>
    <w:rsid w:val="00BB0D2F"/>
    <w:rsid w:val="00BB440C"/>
    <w:rsid w:val="00BB738D"/>
    <w:rsid w:val="00BC240B"/>
    <w:rsid w:val="00BC3DD0"/>
    <w:rsid w:val="00BC5857"/>
    <w:rsid w:val="00C06491"/>
    <w:rsid w:val="00C1622A"/>
    <w:rsid w:val="00C162A1"/>
    <w:rsid w:val="00C35B25"/>
    <w:rsid w:val="00C405DF"/>
    <w:rsid w:val="00C43810"/>
    <w:rsid w:val="00C44627"/>
    <w:rsid w:val="00C45570"/>
    <w:rsid w:val="00C469BD"/>
    <w:rsid w:val="00C5437F"/>
    <w:rsid w:val="00C56178"/>
    <w:rsid w:val="00C74548"/>
    <w:rsid w:val="00C863C9"/>
    <w:rsid w:val="00CA66F0"/>
    <w:rsid w:val="00CB02B8"/>
    <w:rsid w:val="00CB34B5"/>
    <w:rsid w:val="00CC0AB1"/>
    <w:rsid w:val="00D17AB7"/>
    <w:rsid w:val="00D241CC"/>
    <w:rsid w:val="00D24D2C"/>
    <w:rsid w:val="00D4457C"/>
    <w:rsid w:val="00D54A26"/>
    <w:rsid w:val="00D557F3"/>
    <w:rsid w:val="00D566B5"/>
    <w:rsid w:val="00DB0158"/>
    <w:rsid w:val="00DC27E9"/>
    <w:rsid w:val="00DC50E3"/>
    <w:rsid w:val="00DD1F82"/>
    <w:rsid w:val="00DD20C9"/>
    <w:rsid w:val="00DE10E9"/>
    <w:rsid w:val="00DE5BDD"/>
    <w:rsid w:val="00DE6B8E"/>
    <w:rsid w:val="00DF379F"/>
    <w:rsid w:val="00E06C17"/>
    <w:rsid w:val="00E1033C"/>
    <w:rsid w:val="00E10FF2"/>
    <w:rsid w:val="00E17648"/>
    <w:rsid w:val="00E4602A"/>
    <w:rsid w:val="00E473B5"/>
    <w:rsid w:val="00E53138"/>
    <w:rsid w:val="00E60D3A"/>
    <w:rsid w:val="00E7095D"/>
    <w:rsid w:val="00E7344E"/>
    <w:rsid w:val="00E77228"/>
    <w:rsid w:val="00E82375"/>
    <w:rsid w:val="00E8387A"/>
    <w:rsid w:val="00E921AD"/>
    <w:rsid w:val="00EA3BF4"/>
    <w:rsid w:val="00EA6686"/>
    <w:rsid w:val="00EB53A2"/>
    <w:rsid w:val="00EE66A7"/>
    <w:rsid w:val="00EF1A54"/>
    <w:rsid w:val="00EF7224"/>
    <w:rsid w:val="00F02A82"/>
    <w:rsid w:val="00F11D8D"/>
    <w:rsid w:val="00F21D12"/>
    <w:rsid w:val="00F22505"/>
    <w:rsid w:val="00F266B2"/>
    <w:rsid w:val="00F47EF9"/>
    <w:rsid w:val="00F57DBD"/>
    <w:rsid w:val="00F66342"/>
    <w:rsid w:val="00F66442"/>
    <w:rsid w:val="00F66929"/>
    <w:rsid w:val="00F77D1D"/>
    <w:rsid w:val="00F9265C"/>
    <w:rsid w:val="00F9425D"/>
    <w:rsid w:val="00F94C52"/>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aliases w:val="Cabeçalho superior Char1,Heading 1a Char1,h Char1,he Char1,HeaderNN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ParagraphStyle">
    <w:name w:val="Paragraph Style"/>
    <w:rsid w:val="00DB0158"/>
    <w:pPr>
      <w:autoSpaceDE w:val="0"/>
      <w:autoSpaceDN w:val="0"/>
      <w:adjustRightInd w:val="0"/>
    </w:pPr>
    <w:rPr>
      <w:rFonts w:ascii="Arial" w:eastAsiaTheme="minorHAnsi" w:hAnsi="Arial" w:cs="Arial"/>
      <w:sz w:val="24"/>
      <w:szCs w:val="24"/>
      <w:lang w:val="x-none" w:eastAsia="en-US"/>
    </w:rPr>
  </w:style>
  <w:style w:type="paragraph" w:styleId="MapadoDocumento">
    <w:name w:val="Document Map"/>
    <w:basedOn w:val="Normal"/>
    <w:link w:val="MapadoDocumentoChar"/>
    <w:uiPriority w:val="99"/>
    <w:semiHidden/>
    <w:unhideWhenUsed/>
    <w:rsid w:val="00DB0158"/>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B0158"/>
    <w:rPr>
      <w:rFonts w:ascii="Tahoma" w:eastAsia="Calibri" w:hAnsi="Tahoma" w:cs="Tahoma"/>
      <w:sz w:val="16"/>
      <w:szCs w:val="16"/>
      <w:lang w:eastAsia="en-US"/>
    </w:rPr>
  </w:style>
  <w:style w:type="paragraph" w:customStyle="1" w:styleId="xl126">
    <w:name w:val="xl126"/>
    <w:basedOn w:val="Normal"/>
    <w:uiPriority w:val="99"/>
    <w:rsid w:val="00DB0158"/>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7">
    <w:name w:val="xl127"/>
    <w:basedOn w:val="Normal"/>
    <w:uiPriority w:val="99"/>
    <w:rsid w:val="00DB0158"/>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8">
    <w:name w:val="xl128"/>
    <w:basedOn w:val="Normal"/>
    <w:uiPriority w:val="99"/>
    <w:rsid w:val="00DB0158"/>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9">
    <w:name w:val="xl129"/>
    <w:basedOn w:val="Normal"/>
    <w:uiPriority w:val="99"/>
    <w:rsid w:val="00DB0158"/>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0">
    <w:name w:val="xl130"/>
    <w:basedOn w:val="Normal"/>
    <w:uiPriority w:val="99"/>
    <w:rsid w:val="00DB0158"/>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31">
    <w:name w:val="xl131"/>
    <w:basedOn w:val="Normal"/>
    <w:uiPriority w:val="99"/>
    <w:rsid w:val="00DB0158"/>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32">
    <w:name w:val="xl132"/>
    <w:basedOn w:val="Normal"/>
    <w:uiPriority w:val="99"/>
    <w:rsid w:val="00DB0158"/>
    <w:pPr>
      <w:pBdr>
        <w:top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3">
    <w:name w:val="xl133"/>
    <w:basedOn w:val="Normal"/>
    <w:uiPriority w:val="99"/>
    <w:rsid w:val="00DB0158"/>
    <w:pPr>
      <w:pBdr>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4">
    <w:name w:val="xl134"/>
    <w:basedOn w:val="Normal"/>
    <w:uiPriority w:val="99"/>
    <w:rsid w:val="00DB0158"/>
    <w:pPr>
      <w:pBdr>
        <w:left w:val="single" w:sz="4" w:space="0" w:color="auto"/>
      </w:pBdr>
      <w:spacing w:before="100" w:beforeAutospacing="1" w:after="100" w:afterAutospacing="1"/>
      <w:jc w:val="center"/>
    </w:pPr>
    <w:rPr>
      <w:rFonts w:ascii="Verdana" w:hAnsi="Verdana"/>
      <w:b/>
      <w:bCs/>
      <w:sz w:val="18"/>
      <w:szCs w:val="18"/>
    </w:rPr>
  </w:style>
  <w:style w:type="paragraph" w:customStyle="1" w:styleId="paragraph">
    <w:name w:val="paragraph"/>
    <w:basedOn w:val="Normal"/>
    <w:uiPriority w:val="99"/>
    <w:rsid w:val="00DB0158"/>
    <w:pPr>
      <w:spacing w:before="100" w:beforeAutospacing="1" w:after="100" w:afterAutospacing="1"/>
    </w:pPr>
  </w:style>
  <w:style w:type="paragraph" w:customStyle="1" w:styleId="Nivel01">
    <w:name w:val="Nivel 01"/>
    <w:basedOn w:val="Ttulo1"/>
    <w:next w:val="Normal"/>
    <w:uiPriority w:val="99"/>
    <w:qFormat/>
    <w:rsid w:val="00DB0158"/>
    <w:pPr>
      <w:keepLines/>
      <w:numPr>
        <w:numId w:val="8"/>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paragraph" w:customStyle="1" w:styleId="TableParagraph">
    <w:name w:val="Table Paragraph"/>
    <w:basedOn w:val="Normal"/>
    <w:uiPriority w:val="1"/>
    <w:qFormat/>
    <w:rsid w:val="00DB0158"/>
    <w:pPr>
      <w:widowControl w:val="0"/>
      <w:spacing w:before="120"/>
    </w:pPr>
    <w:rPr>
      <w:rFonts w:ascii="Calibri" w:eastAsia="Calibri" w:hAnsi="Calibri"/>
      <w:sz w:val="22"/>
      <w:szCs w:val="22"/>
      <w:lang w:val="en-US"/>
    </w:rPr>
  </w:style>
  <w:style w:type="character" w:styleId="Refdecomentrio">
    <w:name w:val="annotation reference"/>
    <w:semiHidden/>
    <w:unhideWhenUsed/>
    <w:rsid w:val="00DB0158"/>
    <w:rPr>
      <w:sz w:val="16"/>
    </w:rPr>
  </w:style>
  <w:style w:type="character" w:customStyle="1" w:styleId="normaltextrun">
    <w:name w:val="normaltextrun"/>
    <w:basedOn w:val="Fontepargpadro"/>
    <w:rsid w:val="00DB0158"/>
  </w:style>
  <w:style w:type="character" w:customStyle="1" w:styleId="spellingerror">
    <w:name w:val="spellingerror"/>
    <w:basedOn w:val="Fontepargpadro"/>
    <w:rsid w:val="00DB0158"/>
  </w:style>
  <w:style w:type="character" w:customStyle="1" w:styleId="eop">
    <w:name w:val="eop"/>
    <w:basedOn w:val="Fontepargpadro"/>
    <w:rsid w:val="00DB0158"/>
  </w:style>
  <w:style w:type="character" w:customStyle="1" w:styleId="Bodytext2">
    <w:name w:val="Body text (2)_"/>
    <w:basedOn w:val="Fontepargpadro"/>
    <w:rsid w:val="00DB0158"/>
    <w:rPr>
      <w:b w:val="0"/>
      <w:bCs w:val="0"/>
      <w:i w:val="0"/>
      <w:iCs w:val="0"/>
      <w:smallCaps w:val="0"/>
      <w:strike w:val="0"/>
      <w:dstrike w:val="0"/>
      <w:sz w:val="26"/>
      <w:szCs w:val="26"/>
      <w:u w:val="none"/>
      <w:effect w:val="none"/>
    </w:rPr>
  </w:style>
  <w:style w:type="character" w:customStyle="1" w:styleId="Bodytext20">
    <w:name w:val="Body text (2)"/>
    <w:basedOn w:val="Bodytext2"/>
    <w:rsid w:val="00DB0158"/>
    <w:rPr>
      <w:rFonts w:ascii="Times New Roman" w:eastAsia="Times New Roman" w:hAnsi="Times New Roman" w:cs="Times New Roman" w:hint="default"/>
      <w:b w:val="0"/>
      <w:bCs w:val="0"/>
      <w:i w:val="0"/>
      <w:iCs w:val="0"/>
      <w:smallCaps w:val="0"/>
      <w:strike w:val="0"/>
      <w:dstrike w:val="0"/>
      <w:color w:val="464748"/>
      <w:spacing w:val="0"/>
      <w:w w:val="100"/>
      <w:position w:val="0"/>
      <w:sz w:val="26"/>
      <w:szCs w:val="26"/>
      <w:u w:val="none"/>
      <w:effect w:val="none"/>
      <w:lang w:val="pt-BR" w:eastAsia="pt-BR" w:bidi="pt-BR"/>
    </w:rPr>
  </w:style>
  <w:style w:type="character" w:customStyle="1" w:styleId="Bodytext214pt">
    <w:name w:val="Body text (2) + 14 pt"/>
    <w:aliases w:val="Italic"/>
    <w:basedOn w:val="Bodytext2"/>
    <w:rsid w:val="00DB0158"/>
    <w:rPr>
      <w:rFonts w:ascii="Times New Roman" w:eastAsia="Times New Roman" w:hAnsi="Times New Roman" w:cs="Times New Roman" w:hint="default"/>
      <w:b w:val="0"/>
      <w:bCs w:val="0"/>
      <w:i/>
      <w:iCs/>
      <w:smallCaps w:val="0"/>
      <w:strike w:val="0"/>
      <w:dstrike w:val="0"/>
      <w:color w:val="464748"/>
      <w:spacing w:val="0"/>
      <w:w w:val="100"/>
      <w:position w:val="0"/>
      <w:sz w:val="28"/>
      <w:szCs w:val="28"/>
      <w:u w:val="none"/>
      <w:effect w:val="none"/>
      <w:lang w:val="en-US" w:eastAsia="en-US" w:bidi="en-US"/>
    </w:rPr>
  </w:style>
  <w:style w:type="character" w:customStyle="1" w:styleId="PGE-Alteraesdestacadas">
    <w:name w:val="PGE - Alterações destacadas"/>
    <w:basedOn w:val="Fontepargpadro"/>
    <w:uiPriority w:val="1"/>
    <w:qFormat/>
    <w:rsid w:val="00DB0158"/>
    <w:rPr>
      <w:rFonts w:ascii="Arial" w:hAnsi="Arial" w:cs="Arial" w:hint="default"/>
      <w:b/>
      <w:bCs w:val="0"/>
      <w:color w:val="000000" w:themeColor="text1"/>
      <w:sz w:val="22"/>
      <w:u w:val="single"/>
    </w:rPr>
  </w:style>
  <w:style w:type="character" w:customStyle="1" w:styleId="fontstyle21">
    <w:name w:val="fontstyle21"/>
    <w:basedOn w:val="Fontepargpadro"/>
    <w:rsid w:val="00DB0158"/>
    <w:rPr>
      <w:rFonts w:ascii="Verdana" w:hAnsi="Verdana" w:hint="default"/>
      <w:b w:val="0"/>
      <w:bCs w:val="0"/>
      <w:i w:val="0"/>
      <w:iCs w:val="0"/>
      <w:color w:val="000000"/>
      <w:sz w:val="16"/>
      <w:szCs w:val="16"/>
    </w:rPr>
  </w:style>
  <w:style w:type="table" w:customStyle="1" w:styleId="TableNormal">
    <w:name w:val="Table Normal"/>
    <w:uiPriority w:val="2"/>
    <w:semiHidden/>
    <w:unhideWhenUsed/>
    <w:qFormat/>
    <w:rsid w:val="00DC50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aliases w:val="Cabeçalho superior Char1,Heading 1a Char1,h Char1,he Char1,HeaderNN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ParagraphStyle">
    <w:name w:val="Paragraph Style"/>
    <w:rsid w:val="00DB0158"/>
    <w:pPr>
      <w:autoSpaceDE w:val="0"/>
      <w:autoSpaceDN w:val="0"/>
      <w:adjustRightInd w:val="0"/>
    </w:pPr>
    <w:rPr>
      <w:rFonts w:ascii="Arial" w:eastAsiaTheme="minorHAnsi" w:hAnsi="Arial" w:cs="Arial"/>
      <w:sz w:val="24"/>
      <w:szCs w:val="24"/>
      <w:lang w:val="x-none" w:eastAsia="en-US"/>
    </w:rPr>
  </w:style>
  <w:style w:type="paragraph" w:styleId="MapadoDocumento">
    <w:name w:val="Document Map"/>
    <w:basedOn w:val="Normal"/>
    <w:link w:val="MapadoDocumentoChar"/>
    <w:uiPriority w:val="99"/>
    <w:semiHidden/>
    <w:unhideWhenUsed/>
    <w:rsid w:val="00DB0158"/>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B0158"/>
    <w:rPr>
      <w:rFonts w:ascii="Tahoma" w:eastAsia="Calibri" w:hAnsi="Tahoma" w:cs="Tahoma"/>
      <w:sz w:val="16"/>
      <w:szCs w:val="16"/>
      <w:lang w:eastAsia="en-US"/>
    </w:rPr>
  </w:style>
  <w:style w:type="paragraph" w:customStyle="1" w:styleId="xl126">
    <w:name w:val="xl126"/>
    <w:basedOn w:val="Normal"/>
    <w:uiPriority w:val="99"/>
    <w:rsid w:val="00DB0158"/>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7">
    <w:name w:val="xl127"/>
    <w:basedOn w:val="Normal"/>
    <w:uiPriority w:val="99"/>
    <w:rsid w:val="00DB0158"/>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8">
    <w:name w:val="xl128"/>
    <w:basedOn w:val="Normal"/>
    <w:uiPriority w:val="99"/>
    <w:rsid w:val="00DB0158"/>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9">
    <w:name w:val="xl129"/>
    <w:basedOn w:val="Normal"/>
    <w:uiPriority w:val="99"/>
    <w:rsid w:val="00DB0158"/>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0">
    <w:name w:val="xl130"/>
    <w:basedOn w:val="Normal"/>
    <w:uiPriority w:val="99"/>
    <w:rsid w:val="00DB0158"/>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31">
    <w:name w:val="xl131"/>
    <w:basedOn w:val="Normal"/>
    <w:uiPriority w:val="99"/>
    <w:rsid w:val="00DB0158"/>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32">
    <w:name w:val="xl132"/>
    <w:basedOn w:val="Normal"/>
    <w:uiPriority w:val="99"/>
    <w:rsid w:val="00DB0158"/>
    <w:pPr>
      <w:pBdr>
        <w:top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3">
    <w:name w:val="xl133"/>
    <w:basedOn w:val="Normal"/>
    <w:uiPriority w:val="99"/>
    <w:rsid w:val="00DB0158"/>
    <w:pPr>
      <w:pBdr>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4">
    <w:name w:val="xl134"/>
    <w:basedOn w:val="Normal"/>
    <w:uiPriority w:val="99"/>
    <w:rsid w:val="00DB0158"/>
    <w:pPr>
      <w:pBdr>
        <w:left w:val="single" w:sz="4" w:space="0" w:color="auto"/>
      </w:pBdr>
      <w:spacing w:before="100" w:beforeAutospacing="1" w:after="100" w:afterAutospacing="1"/>
      <w:jc w:val="center"/>
    </w:pPr>
    <w:rPr>
      <w:rFonts w:ascii="Verdana" w:hAnsi="Verdana"/>
      <w:b/>
      <w:bCs/>
      <w:sz w:val="18"/>
      <w:szCs w:val="18"/>
    </w:rPr>
  </w:style>
  <w:style w:type="paragraph" w:customStyle="1" w:styleId="paragraph">
    <w:name w:val="paragraph"/>
    <w:basedOn w:val="Normal"/>
    <w:uiPriority w:val="99"/>
    <w:rsid w:val="00DB0158"/>
    <w:pPr>
      <w:spacing w:before="100" w:beforeAutospacing="1" w:after="100" w:afterAutospacing="1"/>
    </w:pPr>
  </w:style>
  <w:style w:type="paragraph" w:customStyle="1" w:styleId="Nivel01">
    <w:name w:val="Nivel 01"/>
    <w:basedOn w:val="Ttulo1"/>
    <w:next w:val="Normal"/>
    <w:uiPriority w:val="99"/>
    <w:qFormat/>
    <w:rsid w:val="00DB0158"/>
    <w:pPr>
      <w:keepLines/>
      <w:numPr>
        <w:numId w:val="8"/>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paragraph" w:customStyle="1" w:styleId="TableParagraph">
    <w:name w:val="Table Paragraph"/>
    <w:basedOn w:val="Normal"/>
    <w:uiPriority w:val="1"/>
    <w:qFormat/>
    <w:rsid w:val="00DB0158"/>
    <w:pPr>
      <w:widowControl w:val="0"/>
      <w:spacing w:before="120"/>
    </w:pPr>
    <w:rPr>
      <w:rFonts w:ascii="Calibri" w:eastAsia="Calibri" w:hAnsi="Calibri"/>
      <w:sz w:val="22"/>
      <w:szCs w:val="22"/>
      <w:lang w:val="en-US"/>
    </w:rPr>
  </w:style>
  <w:style w:type="character" w:styleId="Refdecomentrio">
    <w:name w:val="annotation reference"/>
    <w:semiHidden/>
    <w:unhideWhenUsed/>
    <w:rsid w:val="00DB0158"/>
    <w:rPr>
      <w:sz w:val="16"/>
    </w:rPr>
  </w:style>
  <w:style w:type="character" w:customStyle="1" w:styleId="normaltextrun">
    <w:name w:val="normaltextrun"/>
    <w:basedOn w:val="Fontepargpadro"/>
    <w:rsid w:val="00DB0158"/>
  </w:style>
  <w:style w:type="character" w:customStyle="1" w:styleId="spellingerror">
    <w:name w:val="spellingerror"/>
    <w:basedOn w:val="Fontepargpadro"/>
    <w:rsid w:val="00DB0158"/>
  </w:style>
  <w:style w:type="character" w:customStyle="1" w:styleId="eop">
    <w:name w:val="eop"/>
    <w:basedOn w:val="Fontepargpadro"/>
    <w:rsid w:val="00DB0158"/>
  </w:style>
  <w:style w:type="character" w:customStyle="1" w:styleId="Bodytext2">
    <w:name w:val="Body text (2)_"/>
    <w:basedOn w:val="Fontepargpadro"/>
    <w:rsid w:val="00DB0158"/>
    <w:rPr>
      <w:b w:val="0"/>
      <w:bCs w:val="0"/>
      <w:i w:val="0"/>
      <w:iCs w:val="0"/>
      <w:smallCaps w:val="0"/>
      <w:strike w:val="0"/>
      <w:dstrike w:val="0"/>
      <w:sz w:val="26"/>
      <w:szCs w:val="26"/>
      <w:u w:val="none"/>
      <w:effect w:val="none"/>
    </w:rPr>
  </w:style>
  <w:style w:type="character" w:customStyle="1" w:styleId="Bodytext20">
    <w:name w:val="Body text (2)"/>
    <w:basedOn w:val="Bodytext2"/>
    <w:rsid w:val="00DB0158"/>
    <w:rPr>
      <w:rFonts w:ascii="Times New Roman" w:eastAsia="Times New Roman" w:hAnsi="Times New Roman" w:cs="Times New Roman" w:hint="default"/>
      <w:b w:val="0"/>
      <w:bCs w:val="0"/>
      <w:i w:val="0"/>
      <w:iCs w:val="0"/>
      <w:smallCaps w:val="0"/>
      <w:strike w:val="0"/>
      <w:dstrike w:val="0"/>
      <w:color w:val="464748"/>
      <w:spacing w:val="0"/>
      <w:w w:val="100"/>
      <w:position w:val="0"/>
      <w:sz w:val="26"/>
      <w:szCs w:val="26"/>
      <w:u w:val="none"/>
      <w:effect w:val="none"/>
      <w:lang w:val="pt-BR" w:eastAsia="pt-BR" w:bidi="pt-BR"/>
    </w:rPr>
  </w:style>
  <w:style w:type="character" w:customStyle="1" w:styleId="Bodytext214pt">
    <w:name w:val="Body text (2) + 14 pt"/>
    <w:aliases w:val="Italic"/>
    <w:basedOn w:val="Bodytext2"/>
    <w:rsid w:val="00DB0158"/>
    <w:rPr>
      <w:rFonts w:ascii="Times New Roman" w:eastAsia="Times New Roman" w:hAnsi="Times New Roman" w:cs="Times New Roman" w:hint="default"/>
      <w:b w:val="0"/>
      <w:bCs w:val="0"/>
      <w:i/>
      <w:iCs/>
      <w:smallCaps w:val="0"/>
      <w:strike w:val="0"/>
      <w:dstrike w:val="0"/>
      <w:color w:val="464748"/>
      <w:spacing w:val="0"/>
      <w:w w:val="100"/>
      <w:position w:val="0"/>
      <w:sz w:val="28"/>
      <w:szCs w:val="28"/>
      <w:u w:val="none"/>
      <w:effect w:val="none"/>
      <w:lang w:val="en-US" w:eastAsia="en-US" w:bidi="en-US"/>
    </w:rPr>
  </w:style>
  <w:style w:type="character" w:customStyle="1" w:styleId="PGE-Alteraesdestacadas">
    <w:name w:val="PGE - Alterações destacadas"/>
    <w:basedOn w:val="Fontepargpadro"/>
    <w:uiPriority w:val="1"/>
    <w:qFormat/>
    <w:rsid w:val="00DB0158"/>
    <w:rPr>
      <w:rFonts w:ascii="Arial" w:hAnsi="Arial" w:cs="Arial" w:hint="default"/>
      <w:b/>
      <w:bCs w:val="0"/>
      <w:color w:val="000000" w:themeColor="text1"/>
      <w:sz w:val="22"/>
      <w:u w:val="single"/>
    </w:rPr>
  </w:style>
  <w:style w:type="character" w:customStyle="1" w:styleId="fontstyle21">
    <w:name w:val="fontstyle21"/>
    <w:basedOn w:val="Fontepargpadro"/>
    <w:rsid w:val="00DB0158"/>
    <w:rPr>
      <w:rFonts w:ascii="Verdana" w:hAnsi="Verdana" w:hint="default"/>
      <w:b w:val="0"/>
      <w:bCs w:val="0"/>
      <w:i w:val="0"/>
      <w:iCs w:val="0"/>
      <w:color w:val="000000"/>
      <w:sz w:val="16"/>
      <w:szCs w:val="16"/>
    </w:rPr>
  </w:style>
  <w:style w:type="table" w:customStyle="1" w:styleId="TableNormal">
    <w:name w:val="Table Normal"/>
    <w:uiPriority w:val="2"/>
    <w:semiHidden/>
    <w:unhideWhenUsed/>
    <w:qFormat/>
    <w:rsid w:val="00DC50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24309">
      <w:bodyDiv w:val="1"/>
      <w:marLeft w:val="0"/>
      <w:marRight w:val="0"/>
      <w:marTop w:val="0"/>
      <w:marBottom w:val="0"/>
      <w:divBdr>
        <w:top w:val="none" w:sz="0" w:space="0" w:color="auto"/>
        <w:left w:val="none" w:sz="0" w:space="0" w:color="auto"/>
        <w:bottom w:val="none" w:sz="0" w:space="0" w:color="auto"/>
        <w:right w:val="none" w:sz="0" w:space="0" w:color="auto"/>
      </w:divBdr>
    </w:div>
    <w:div w:id="63368097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894319070">
      <w:bodyDiv w:val="1"/>
      <w:marLeft w:val="0"/>
      <w:marRight w:val="0"/>
      <w:marTop w:val="0"/>
      <w:marBottom w:val="0"/>
      <w:divBdr>
        <w:top w:val="none" w:sz="0" w:space="0" w:color="auto"/>
        <w:left w:val="none" w:sz="0" w:space="0" w:color="auto"/>
        <w:bottom w:val="none" w:sz="0" w:space="0" w:color="auto"/>
        <w:right w:val="none" w:sz="0" w:space="0" w:color="auto"/>
      </w:divBdr>
    </w:div>
    <w:div w:id="916212598">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252395971">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2B508-CA6C-41E3-8F4A-A3301D7AA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2638</Words>
  <Characters>14247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12</cp:revision>
  <cp:lastPrinted>2021-01-12T18:41:00Z</cp:lastPrinted>
  <dcterms:created xsi:type="dcterms:W3CDTF">2021-07-25T12:28:00Z</dcterms:created>
  <dcterms:modified xsi:type="dcterms:W3CDTF">2021-08-30T18:16:00Z</dcterms:modified>
</cp:coreProperties>
</file>